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203CC" w14:textId="3FC9FDFD" w:rsidR="0017726F" w:rsidRPr="000069C3" w:rsidRDefault="000069C3" w:rsidP="0063091F">
      <w:pPr>
        <w:jc w:val="center"/>
        <w:rPr>
          <w:rFonts w:ascii="Garamond" w:hAnsi="Garamond"/>
          <w:b/>
        </w:rPr>
      </w:pPr>
      <w:r w:rsidRPr="000069C3">
        <w:rPr>
          <w:rFonts w:ascii="Garamond" w:hAnsi="Garamond"/>
          <w:b/>
        </w:rPr>
        <w:t>CHILD ADVOCACY CENTER RFP</w:t>
      </w:r>
    </w:p>
    <w:p w14:paraId="12E13412" w14:textId="6672A51E" w:rsidR="00036DBD" w:rsidRPr="002559CF" w:rsidRDefault="0063091F" w:rsidP="0063091F">
      <w:pPr>
        <w:jc w:val="center"/>
        <w:rPr>
          <w:rFonts w:ascii="Garamond" w:hAnsi="Garamond"/>
          <w:b/>
          <w:color w:val="FF0000"/>
        </w:rPr>
      </w:pPr>
      <w:r w:rsidRPr="006857F7">
        <w:rPr>
          <w:rFonts w:ascii="Garamond" w:hAnsi="Garamond"/>
          <w:b/>
        </w:rPr>
        <w:t>RFP</w:t>
      </w:r>
      <w:r w:rsidR="005A0657">
        <w:rPr>
          <w:rFonts w:ascii="Garamond" w:hAnsi="Garamond"/>
          <w:b/>
        </w:rPr>
        <w:t>:</w:t>
      </w:r>
      <w:r w:rsidRPr="006857F7">
        <w:rPr>
          <w:rFonts w:ascii="Garamond" w:hAnsi="Garamond"/>
          <w:b/>
        </w:rPr>
        <w:t xml:space="preserve"> </w:t>
      </w:r>
      <w:r w:rsidR="005A0657" w:rsidRPr="005A0657">
        <w:rPr>
          <w:rFonts w:ascii="Garamond" w:hAnsi="Garamond"/>
          <w:b/>
        </w:rPr>
        <w:t>2024 CAC RFP</w:t>
      </w:r>
    </w:p>
    <w:p w14:paraId="12E13413" w14:textId="2F90DCFD" w:rsidR="0063091F" w:rsidRDefault="0063091F" w:rsidP="0063091F">
      <w:pPr>
        <w:jc w:val="center"/>
        <w:rPr>
          <w:rFonts w:ascii="Garamond" w:hAnsi="Garamond"/>
          <w:b/>
        </w:rPr>
      </w:pPr>
      <w:r w:rsidRPr="006857F7">
        <w:rPr>
          <w:rFonts w:ascii="Garamond" w:hAnsi="Garamond"/>
          <w:b/>
        </w:rPr>
        <w:t>TECHNICAL PROPOSAL</w:t>
      </w:r>
      <w:r w:rsidR="001B14A1">
        <w:rPr>
          <w:rFonts w:ascii="Garamond" w:hAnsi="Garamond"/>
          <w:b/>
        </w:rPr>
        <w:t xml:space="preserve"> </w:t>
      </w:r>
    </w:p>
    <w:p w14:paraId="7BBBAA1A" w14:textId="7C40E845" w:rsidR="00BA0A0E" w:rsidRPr="006857F7" w:rsidRDefault="00BA0A0E" w:rsidP="0063091F">
      <w:pPr>
        <w:jc w:val="center"/>
        <w:rPr>
          <w:rFonts w:ascii="Garamond" w:hAnsi="Garamond"/>
          <w:b/>
        </w:rPr>
      </w:pPr>
      <w:r>
        <w:rPr>
          <w:rFonts w:ascii="Garamond" w:hAnsi="Garamond"/>
          <w:b/>
        </w:rPr>
        <w:t xml:space="preserve">Section </w:t>
      </w:r>
      <w:r w:rsidRPr="00BA0A0E">
        <w:rPr>
          <w:rFonts w:ascii="Garamond" w:hAnsi="Garamond"/>
          <w:b/>
          <w:u w:val="single"/>
        </w:rPr>
        <w:t>2.4</w:t>
      </w:r>
    </w:p>
    <w:p w14:paraId="12E13414" w14:textId="7364D98D" w:rsidR="0063091F" w:rsidRPr="006857F7" w:rsidRDefault="00512745" w:rsidP="0063091F">
      <w:pPr>
        <w:jc w:val="center"/>
        <w:rPr>
          <w:rFonts w:ascii="Garamond" w:hAnsi="Garamond"/>
          <w:b/>
        </w:rPr>
      </w:pPr>
      <w:r w:rsidRPr="006857F7">
        <w:rPr>
          <w:rFonts w:ascii="Garamond" w:hAnsi="Garamond"/>
          <w:b/>
        </w:rPr>
        <w:t xml:space="preserve">ATTACHMENT </w:t>
      </w:r>
      <w:r w:rsidR="005C5FA0">
        <w:rPr>
          <w:rFonts w:ascii="Garamond" w:hAnsi="Garamond"/>
          <w:b/>
        </w:rPr>
        <w:t>D</w:t>
      </w:r>
    </w:p>
    <w:p w14:paraId="12E13415" w14:textId="77777777" w:rsidR="0063091F" w:rsidRPr="006857F7" w:rsidRDefault="0063091F" w:rsidP="0063091F">
      <w:pPr>
        <w:rPr>
          <w:rFonts w:ascii="Garamond" w:hAnsi="Garamond"/>
          <w:b/>
        </w:rPr>
      </w:pPr>
    </w:p>
    <w:p w14:paraId="12E13416" w14:textId="77777777" w:rsidR="0063091F" w:rsidRPr="006857F7" w:rsidRDefault="0063091F" w:rsidP="0063091F">
      <w:pPr>
        <w:rPr>
          <w:rFonts w:ascii="Garamond" w:hAnsi="Garamond"/>
        </w:rPr>
      </w:pPr>
    </w:p>
    <w:p w14:paraId="12E13417" w14:textId="18385339" w:rsidR="0063091F" w:rsidRPr="003129D8" w:rsidRDefault="0063091F" w:rsidP="0063091F">
      <w:pPr>
        <w:rPr>
          <w:rFonts w:ascii="Garamond" w:hAnsi="Garamond"/>
          <w:sz w:val="16"/>
          <w:szCs w:val="12"/>
        </w:rPr>
      </w:pPr>
      <w:r w:rsidRPr="003129D8">
        <w:rPr>
          <w:rFonts w:ascii="Garamond" w:hAnsi="Garamond"/>
          <w:b/>
          <w:i/>
          <w:szCs w:val="24"/>
        </w:rPr>
        <w:t>Technical Proposal</w:t>
      </w:r>
    </w:p>
    <w:p w14:paraId="12E13418" w14:textId="77777777" w:rsidR="0063091F" w:rsidRPr="003129D8" w:rsidRDefault="0063091F" w:rsidP="0063091F">
      <w:pPr>
        <w:rPr>
          <w:rFonts w:ascii="Garamond" w:hAnsi="Garamond"/>
          <w:bCs/>
          <w:iCs/>
          <w:szCs w:val="24"/>
        </w:rPr>
      </w:pPr>
    </w:p>
    <w:p w14:paraId="12E13419" w14:textId="183CDBE9" w:rsidR="0063091F" w:rsidRPr="006857F7" w:rsidRDefault="0063091F" w:rsidP="0063091F">
      <w:pPr>
        <w:rPr>
          <w:rFonts w:ascii="Garamond" w:hAnsi="Garamond"/>
          <w:b/>
          <w:szCs w:val="24"/>
        </w:rPr>
      </w:pPr>
      <w:r w:rsidRPr="006857F7">
        <w:rPr>
          <w:rFonts w:ascii="Garamond" w:hAnsi="Garamond"/>
          <w:b/>
          <w:szCs w:val="24"/>
        </w:rPr>
        <w:t>Instructions:  Please supply all requested information in the areas shaded yellow and indicate any attachments that have been included.  Document all attachments and which Section and question</w:t>
      </w:r>
      <w:r w:rsidR="002012DE" w:rsidRPr="006857F7">
        <w:rPr>
          <w:rFonts w:ascii="Garamond" w:hAnsi="Garamond"/>
          <w:b/>
          <w:szCs w:val="24"/>
        </w:rPr>
        <w:t xml:space="preserve"> they pertain to in Attachment</w:t>
      </w:r>
      <w:r w:rsidR="0089063D" w:rsidRPr="006857F7">
        <w:rPr>
          <w:rFonts w:ascii="Garamond" w:hAnsi="Garamond"/>
          <w:b/>
          <w:szCs w:val="24"/>
        </w:rPr>
        <w:t xml:space="preserve"> </w:t>
      </w:r>
      <w:r w:rsidR="00B60EDB" w:rsidRPr="00B60EDB">
        <w:rPr>
          <w:rFonts w:ascii="Garamond" w:hAnsi="Garamond"/>
          <w:b/>
          <w:color w:val="FF0000"/>
          <w:szCs w:val="24"/>
        </w:rPr>
        <w:t>D</w:t>
      </w:r>
      <w:r w:rsidR="00B60EDB">
        <w:rPr>
          <w:rFonts w:ascii="Garamond" w:hAnsi="Garamond"/>
          <w:b/>
          <w:szCs w:val="24"/>
        </w:rPr>
        <w:t>.</w:t>
      </w:r>
      <w:r w:rsidRPr="006857F7">
        <w:rPr>
          <w:rFonts w:ascii="Garamond" w:hAnsi="Garamond"/>
          <w:b/>
          <w:szCs w:val="24"/>
        </w:rPr>
        <w:t xml:space="preserve">  </w:t>
      </w:r>
      <w:r w:rsidR="00052594" w:rsidRPr="006857F7">
        <w:rPr>
          <w:rFonts w:ascii="Garamond" w:hAnsi="Garamond"/>
          <w:b/>
          <w:szCs w:val="24"/>
        </w:rPr>
        <w:t>DCS</w:t>
      </w:r>
      <w:r w:rsidRPr="006857F7">
        <w:rPr>
          <w:rFonts w:ascii="Garamond" w:hAnsi="Garamond"/>
          <w:b/>
          <w:szCs w:val="24"/>
        </w:rPr>
        <w:t xml:space="preserve"> is expecting creative cost saving solutions from </w:t>
      </w:r>
      <w:proofErr w:type="gramStart"/>
      <w:r w:rsidRPr="006857F7">
        <w:rPr>
          <w:rFonts w:ascii="Garamond" w:hAnsi="Garamond"/>
          <w:b/>
          <w:szCs w:val="24"/>
        </w:rPr>
        <w:t>all of</w:t>
      </w:r>
      <w:proofErr w:type="gramEnd"/>
      <w:r w:rsidRPr="006857F7">
        <w:rPr>
          <w:rFonts w:ascii="Garamond" w:hAnsi="Garamond"/>
          <w:b/>
          <w:szCs w:val="24"/>
        </w:rPr>
        <w:t xml:space="preserve"> the Respondents in an effort to distinguish the best partner(s) to select.</w:t>
      </w:r>
    </w:p>
    <w:p w14:paraId="12E1341B" w14:textId="77777777" w:rsidR="00A12F26" w:rsidRPr="006857F7" w:rsidRDefault="00A12F26" w:rsidP="0063091F">
      <w:pPr>
        <w:rPr>
          <w:rFonts w:ascii="Garamond" w:hAnsi="Garamond"/>
          <w:b/>
          <w:szCs w:val="24"/>
        </w:rPr>
      </w:pPr>
    </w:p>
    <w:p w14:paraId="12E1341C" w14:textId="0418F971" w:rsidR="00A12F26" w:rsidRPr="006857F7" w:rsidRDefault="00A12F26" w:rsidP="0063091F">
      <w:pPr>
        <w:rPr>
          <w:rFonts w:ascii="Garamond" w:hAnsi="Garamond"/>
          <w:b/>
          <w:szCs w:val="24"/>
        </w:rPr>
      </w:pPr>
      <w:r w:rsidRPr="006857F7">
        <w:rPr>
          <w:rFonts w:ascii="Garamond" w:hAnsi="Garamond"/>
          <w:b/>
          <w:szCs w:val="24"/>
        </w:rPr>
        <w:t xml:space="preserve">Provide the Technical Proposal Section number and name for which this Attachment </w:t>
      </w:r>
      <w:r w:rsidR="0089063D" w:rsidRPr="006857F7">
        <w:rPr>
          <w:rFonts w:ascii="Garamond" w:hAnsi="Garamond"/>
          <w:b/>
          <w:szCs w:val="24"/>
        </w:rPr>
        <w:t>C</w:t>
      </w:r>
      <w:r w:rsidRPr="006857F7">
        <w:rPr>
          <w:rFonts w:ascii="Garamond" w:hAnsi="Garamond"/>
          <w:b/>
          <w:szCs w:val="24"/>
        </w:rPr>
        <w:t xml:space="preserve"> is being completed.  </w:t>
      </w:r>
    </w:p>
    <w:p w14:paraId="12E1341F" w14:textId="77777777" w:rsidR="003A1D8F" w:rsidRPr="006857F7" w:rsidRDefault="003A1D8F" w:rsidP="003A1D8F">
      <w:pPr>
        <w:widowControl/>
        <w:rPr>
          <w:rFonts w:ascii="Garamond" w:hAnsi="Garamond"/>
          <w:szCs w:val="24"/>
          <w:u w:val="single"/>
        </w:rPr>
      </w:pPr>
    </w:p>
    <w:p w14:paraId="1D34BE07" w14:textId="1784D5B1" w:rsidR="000069C3" w:rsidRDefault="000069C3" w:rsidP="000069C3">
      <w:pPr>
        <w:autoSpaceDE w:val="0"/>
        <w:autoSpaceDN w:val="0"/>
        <w:adjustRightInd w:val="0"/>
        <w:ind w:left="810" w:hanging="810"/>
        <w:rPr>
          <w:rFonts w:ascii="Times New Roman" w:hAnsi="Times New Roman"/>
          <w:color w:val="000000"/>
        </w:rPr>
      </w:pPr>
      <w:r>
        <w:rPr>
          <w:rFonts w:ascii="Garamond" w:hAnsi="Garamond"/>
          <w:szCs w:val="24"/>
        </w:rPr>
        <w:t>2.4.1</w:t>
      </w:r>
      <w:r>
        <w:rPr>
          <w:rFonts w:ascii="Garamond" w:hAnsi="Garamond"/>
          <w:szCs w:val="24"/>
        </w:rPr>
        <w:tab/>
      </w:r>
      <w:bookmarkStart w:id="0" w:name="_Hlk168298510"/>
      <w:r>
        <w:rPr>
          <w:rFonts w:ascii="Garamond" w:hAnsi="Garamond"/>
          <w:szCs w:val="24"/>
        </w:rPr>
        <w:t>Highlight</w:t>
      </w:r>
      <w:r w:rsidRPr="0003367D">
        <w:rPr>
          <w:rFonts w:ascii="Times New Roman" w:hAnsi="Times New Roman"/>
          <w:color w:val="000000"/>
        </w:rPr>
        <w:t xml:space="preserve"> the </w:t>
      </w:r>
      <w:r>
        <w:rPr>
          <w:rFonts w:ascii="Times New Roman" w:hAnsi="Times New Roman"/>
          <w:color w:val="000000"/>
        </w:rPr>
        <w:t>S</w:t>
      </w:r>
      <w:r w:rsidRPr="0003367D">
        <w:rPr>
          <w:rFonts w:ascii="Times New Roman" w:hAnsi="Times New Roman"/>
          <w:color w:val="000000"/>
        </w:rPr>
        <w:t xml:space="preserve">ervice </w:t>
      </w:r>
      <w:r>
        <w:rPr>
          <w:rFonts w:ascii="Times New Roman" w:hAnsi="Times New Roman"/>
          <w:color w:val="000000"/>
        </w:rPr>
        <w:t>S</w:t>
      </w:r>
      <w:r w:rsidRPr="0003367D">
        <w:rPr>
          <w:rFonts w:ascii="Times New Roman" w:hAnsi="Times New Roman"/>
          <w:color w:val="000000"/>
        </w:rPr>
        <w:t xml:space="preserve">tandard and </w:t>
      </w:r>
      <w:r>
        <w:rPr>
          <w:rFonts w:ascii="Times New Roman" w:hAnsi="Times New Roman"/>
          <w:color w:val="000000"/>
        </w:rPr>
        <w:t xml:space="preserve">include </w:t>
      </w:r>
      <w:r w:rsidRPr="0003367D">
        <w:rPr>
          <w:rFonts w:ascii="Times New Roman" w:hAnsi="Times New Roman"/>
          <w:color w:val="000000"/>
        </w:rPr>
        <w:t>description of the intake/</w:t>
      </w:r>
      <w:r>
        <w:rPr>
          <w:rFonts w:ascii="Times New Roman" w:hAnsi="Times New Roman"/>
          <w:color w:val="000000"/>
        </w:rPr>
        <w:t>referral</w:t>
      </w:r>
      <w:r w:rsidRPr="0003367D">
        <w:rPr>
          <w:rFonts w:ascii="Times New Roman" w:hAnsi="Times New Roman"/>
          <w:color w:val="000000"/>
        </w:rPr>
        <w:t xml:space="preserve"> process. Description of the intake process should include </w:t>
      </w:r>
      <w:r>
        <w:rPr>
          <w:rFonts w:ascii="Times New Roman" w:hAnsi="Times New Roman"/>
          <w:color w:val="000000"/>
        </w:rPr>
        <w:t>the average time elapsed from when</w:t>
      </w:r>
      <w:r w:rsidRPr="0003367D">
        <w:rPr>
          <w:rFonts w:ascii="Times New Roman" w:hAnsi="Times New Roman"/>
          <w:color w:val="000000"/>
        </w:rPr>
        <w:t xml:space="preserve"> an agency receives a request from DCS or </w:t>
      </w:r>
      <w:r>
        <w:rPr>
          <w:rFonts w:ascii="Times New Roman" w:hAnsi="Times New Roman"/>
          <w:color w:val="000000"/>
        </w:rPr>
        <w:t>P</w:t>
      </w:r>
      <w:r w:rsidRPr="0003367D">
        <w:rPr>
          <w:rFonts w:ascii="Times New Roman" w:hAnsi="Times New Roman"/>
          <w:color w:val="000000"/>
        </w:rPr>
        <w:t xml:space="preserve">robation to the initiation of the forensic interview. </w:t>
      </w:r>
      <w:r>
        <w:rPr>
          <w:rFonts w:ascii="Times New Roman" w:hAnsi="Times New Roman"/>
          <w:color w:val="000000"/>
        </w:rPr>
        <w:t>Please i</w:t>
      </w:r>
      <w:r w:rsidRPr="0003367D">
        <w:rPr>
          <w:rFonts w:ascii="Times New Roman" w:hAnsi="Times New Roman"/>
          <w:color w:val="000000"/>
        </w:rPr>
        <w:t xml:space="preserve">dentify key positions that ensure the initiation timeframes of referrals and forensic interviews will be met as outlined in DCS </w:t>
      </w:r>
      <w:r>
        <w:rPr>
          <w:rFonts w:ascii="Times New Roman" w:hAnsi="Times New Roman"/>
          <w:color w:val="000000"/>
        </w:rPr>
        <w:t>S</w:t>
      </w:r>
      <w:r w:rsidRPr="0003367D">
        <w:rPr>
          <w:rFonts w:ascii="Times New Roman" w:hAnsi="Times New Roman"/>
          <w:color w:val="000000"/>
        </w:rPr>
        <w:t xml:space="preserve">ervice </w:t>
      </w:r>
      <w:r>
        <w:rPr>
          <w:rFonts w:ascii="Times New Roman" w:hAnsi="Times New Roman"/>
          <w:color w:val="000000"/>
        </w:rPr>
        <w:t>S</w:t>
      </w:r>
      <w:r w:rsidRPr="0003367D">
        <w:rPr>
          <w:rFonts w:ascii="Times New Roman" w:hAnsi="Times New Roman"/>
          <w:color w:val="000000"/>
        </w:rPr>
        <w:t>tandard</w:t>
      </w:r>
      <w:r>
        <w:rPr>
          <w:rFonts w:ascii="Times New Roman" w:hAnsi="Times New Roman"/>
          <w:color w:val="000000"/>
        </w:rPr>
        <w:t xml:space="preserve"> </w:t>
      </w:r>
      <w:r w:rsidRPr="0003367D">
        <w:rPr>
          <w:rFonts w:ascii="Times New Roman" w:hAnsi="Times New Roman"/>
          <w:color w:val="000000"/>
        </w:rPr>
        <w:t>(e.g., how is the referral email address monitored, timeframes to when interviews will take place, FCM or Probation Officer first contact, family contact, service initiation for the forensic interview</w:t>
      </w:r>
      <w:r>
        <w:rPr>
          <w:rFonts w:ascii="Times New Roman" w:hAnsi="Times New Roman"/>
          <w:color w:val="000000"/>
        </w:rPr>
        <w:t>, etc.</w:t>
      </w:r>
      <w:r w:rsidRPr="0003367D">
        <w:rPr>
          <w:rFonts w:ascii="Times New Roman" w:hAnsi="Times New Roman"/>
          <w:color w:val="000000"/>
        </w:rPr>
        <w:t xml:space="preserve">).  Please </w:t>
      </w:r>
      <w:r>
        <w:rPr>
          <w:rFonts w:ascii="Times New Roman" w:hAnsi="Times New Roman"/>
          <w:color w:val="000000"/>
        </w:rPr>
        <w:t>describe</w:t>
      </w:r>
      <w:r w:rsidRPr="0003367D">
        <w:rPr>
          <w:rFonts w:ascii="Times New Roman" w:hAnsi="Times New Roman"/>
          <w:color w:val="000000"/>
        </w:rPr>
        <w:t xml:space="preserve"> how the center’s staff will obtain parental consent for services and sharing of information within the multidisciplinary team.</w:t>
      </w:r>
      <w:bookmarkEnd w:id="0"/>
    </w:p>
    <w:p w14:paraId="12E13421" w14:textId="0B6ADDED" w:rsidR="003A1D8F" w:rsidRPr="006857F7" w:rsidRDefault="003A1D8F" w:rsidP="000069C3">
      <w:pPr>
        <w:pStyle w:val="ListParagraph"/>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23" w14:textId="77777777" w:rsidTr="00AD7866">
        <w:tc>
          <w:tcPr>
            <w:tcW w:w="8856" w:type="dxa"/>
            <w:shd w:val="clear" w:color="auto" w:fill="FFFF99"/>
          </w:tcPr>
          <w:p w14:paraId="12E13422" w14:textId="77777777" w:rsidR="003A1D8F" w:rsidRPr="006857F7" w:rsidRDefault="003A1D8F" w:rsidP="00AD7866">
            <w:pPr>
              <w:rPr>
                <w:rFonts w:ascii="Garamond" w:hAnsi="Garamond"/>
              </w:rPr>
            </w:pPr>
          </w:p>
        </w:tc>
      </w:tr>
    </w:tbl>
    <w:p w14:paraId="12E13429" w14:textId="77777777" w:rsidR="003A1D8F" w:rsidRPr="006857F7" w:rsidRDefault="003A1D8F" w:rsidP="003A1D8F">
      <w:pPr>
        <w:widowControl/>
        <w:rPr>
          <w:rFonts w:ascii="Garamond" w:hAnsi="Garamond"/>
          <w:szCs w:val="24"/>
          <w:u w:val="single"/>
        </w:rPr>
      </w:pPr>
    </w:p>
    <w:p w14:paraId="41AE3076" w14:textId="1BAC4436" w:rsidR="000069C3" w:rsidRDefault="000069C3" w:rsidP="000069C3">
      <w:pPr>
        <w:pStyle w:val="Default"/>
        <w:ind w:left="810" w:hanging="810"/>
        <w:rPr>
          <w:rFonts w:ascii="Times New Roman" w:hAnsi="Times New Roman" w:cs="Times New Roman"/>
        </w:rPr>
      </w:pPr>
      <w:r>
        <w:rPr>
          <w:rFonts w:ascii="Times New Roman" w:hAnsi="Times New Roman" w:cs="Times New Roman"/>
        </w:rPr>
        <w:t>2.4.2</w:t>
      </w:r>
      <w:r>
        <w:rPr>
          <w:rFonts w:ascii="Times New Roman" w:hAnsi="Times New Roman" w:cs="Times New Roman"/>
        </w:rPr>
        <w:tab/>
        <w:t>Please</w:t>
      </w:r>
      <w:r w:rsidRPr="0003367D">
        <w:rPr>
          <w:rFonts w:ascii="Times New Roman" w:hAnsi="Times New Roman" w:cs="Times New Roman"/>
        </w:rPr>
        <w:t xml:space="preserve"> </w:t>
      </w:r>
      <w:bookmarkStart w:id="1" w:name="_Hlk168298559"/>
      <w:r w:rsidRPr="0003367D">
        <w:rPr>
          <w:rFonts w:ascii="Times New Roman" w:hAnsi="Times New Roman" w:cs="Times New Roman"/>
        </w:rPr>
        <w:t xml:space="preserve">describe your agency’s ability to deliver forensic interviews for at-risk children and their families. This section should document your agency’s history of collaboration and work with DCS, Probation, law enforcement, prosecutors, and/or other community agencies. Information should be specific to the </w:t>
      </w:r>
      <w:r>
        <w:rPr>
          <w:rFonts w:ascii="Times New Roman" w:hAnsi="Times New Roman" w:cs="Times New Roman"/>
        </w:rPr>
        <w:t>counties</w:t>
      </w:r>
      <w:r w:rsidRPr="0003367D">
        <w:rPr>
          <w:rFonts w:ascii="Times New Roman" w:hAnsi="Times New Roman" w:cs="Times New Roman"/>
        </w:rPr>
        <w:t xml:space="preserve"> for which the agency is </w:t>
      </w:r>
      <w:proofErr w:type="gramStart"/>
      <w:r w:rsidRPr="0003367D">
        <w:rPr>
          <w:rFonts w:ascii="Times New Roman" w:hAnsi="Times New Roman" w:cs="Times New Roman"/>
        </w:rPr>
        <w:t>proposing</w:t>
      </w:r>
      <w:proofErr w:type="gramEnd"/>
      <w:r>
        <w:rPr>
          <w:rFonts w:ascii="Times New Roman" w:hAnsi="Times New Roman" w:cs="Times New Roman"/>
        </w:rPr>
        <w:t xml:space="preserve"> services.</w:t>
      </w:r>
      <w:bookmarkEnd w:id="1"/>
    </w:p>
    <w:p w14:paraId="182A36CA" w14:textId="77777777" w:rsidR="00FB003D" w:rsidRPr="00FB003D" w:rsidRDefault="00FB003D" w:rsidP="00FB003D">
      <w:pPr>
        <w:widowControl/>
        <w:ind w:left="720"/>
        <w:rPr>
          <w:rFonts w:ascii="Garamond" w:hAnsi="Garamond" w:cs="Calibri"/>
        </w:rPr>
      </w:pPr>
    </w:p>
    <w:p w14:paraId="115C823E" w14:textId="454B523B" w:rsidR="00E211BD" w:rsidRDefault="00E211BD" w:rsidP="00E211BD">
      <w:pPr>
        <w:widowControl/>
        <w:rPr>
          <w:rFonts w:ascii="Garamond" w:hAnsi="Garamond" w:cs="Calibri"/>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211BD" w:rsidRPr="006857F7" w14:paraId="6D702FE7" w14:textId="77777777" w:rsidTr="008A27F3">
        <w:tc>
          <w:tcPr>
            <w:tcW w:w="8856" w:type="dxa"/>
            <w:shd w:val="clear" w:color="auto" w:fill="FFFF99"/>
          </w:tcPr>
          <w:p w14:paraId="5EB1FE28" w14:textId="77777777" w:rsidR="00E211BD" w:rsidRPr="006857F7" w:rsidRDefault="00E211BD" w:rsidP="008A27F3">
            <w:pPr>
              <w:rPr>
                <w:rFonts w:ascii="Garamond" w:hAnsi="Garamond"/>
              </w:rPr>
            </w:pPr>
          </w:p>
        </w:tc>
      </w:tr>
    </w:tbl>
    <w:p w14:paraId="40A04A00" w14:textId="77777777" w:rsidR="00E211BD" w:rsidRDefault="00E211BD" w:rsidP="00E211BD">
      <w:pPr>
        <w:pStyle w:val="ListParagraph"/>
        <w:widowControl/>
        <w:rPr>
          <w:rFonts w:ascii="Garamond" w:hAnsi="Garamond" w:cs="Calibri"/>
        </w:rPr>
      </w:pPr>
    </w:p>
    <w:p w14:paraId="3E66E01E" w14:textId="7AD54FE3" w:rsidR="00697F69" w:rsidRPr="000069C3" w:rsidRDefault="00E211BD" w:rsidP="000069C3">
      <w:pPr>
        <w:pStyle w:val="ListParagraph"/>
        <w:widowControl/>
        <w:numPr>
          <w:ilvl w:val="2"/>
          <w:numId w:val="51"/>
        </w:numPr>
        <w:rPr>
          <w:rFonts w:ascii="Garamond" w:hAnsi="Garamond" w:cs="Calibri"/>
        </w:rPr>
      </w:pPr>
      <w:proofErr w:type="gramStart"/>
      <w:r w:rsidRPr="000069C3">
        <w:rPr>
          <w:rFonts w:ascii="Garamond" w:hAnsi="Garamond" w:cs="Calibri"/>
        </w:rPr>
        <w:t>Respondent</w:t>
      </w:r>
      <w:proofErr w:type="gramEnd"/>
      <w:r w:rsidRPr="000069C3">
        <w:rPr>
          <w:rFonts w:ascii="Garamond" w:hAnsi="Garamond" w:cs="Calibri"/>
        </w:rPr>
        <w:t xml:space="preserve"> </w:t>
      </w:r>
      <w:bookmarkStart w:id="2" w:name="_Hlk168298581"/>
      <w:r w:rsidR="00FB003D" w:rsidRPr="000069C3">
        <w:rPr>
          <w:rFonts w:ascii="Garamond" w:hAnsi="Garamond" w:cs="Calibri"/>
        </w:rPr>
        <w:t>must create and promote a culture of diversity, equity, and inclusion within their agency and in their work with families.</w:t>
      </w:r>
      <w:r w:rsidR="008D4B4D" w:rsidRPr="008D4B4D">
        <w:t xml:space="preserve"> </w:t>
      </w:r>
      <w:r w:rsidR="008D4B4D" w:rsidRPr="000069C3">
        <w:rPr>
          <w:rFonts w:ascii="Garamond" w:hAnsi="Garamond" w:cs="Calibri"/>
        </w:rPr>
        <w:t>Respondent should describe how they will meet this requirement.</w:t>
      </w:r>
      <w:bookmarkEnd w:id="2"/>
    </w:p>
    <w:p w14:paraId="15869E04" w14:textId="49E9369F" w:rsidR="00697F69" w:rsidRDefault="00697F69" w:rsidP="00A97C75">
      <w:pPr>
        <w:widowControl/>
        <w:rPr>
          <w:rFonts w:ascii="Garamond" w:hAnsi="Garamond" w:cs="Calibri"/>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A97C75" w:rsidRPr="006857F7" w14:paraId="3D9B5B65" w14:textId="77777777" w:rsidTr="008A27F3">
        <w:tc>
          <w:tcPr>
            <w:tcW w:w="8856" w:type="dxa"/>
            <w:shd w:val="clear" w:color="auto" w:fill="FFFF99"/>
          </w:tcPr>
          <w:p w14:paraId="6C52BFF7" w14:textId="77777777" w:rsidR="00A97C75" w:rsidRPr="006857F7" w:rsidRDefault="00A97C75" w:rsidP="008A27F3">
            <w:pPr>
              <w:rPr>
                <w:rFonts w:ascii="Garamond" w:hAnsi="Garamond"/>
              </w:rPr>
            </w:pPr>
          </w:p>
        </w:tc>
      </w:tr>
    </w:tbl>
    <w:p w14:paraId="67316092" w14:textId="77777777" w:rsidR="00A97C75" w:rsidRPr="00A97C75" w:rsidRDefault="00A97C75" w:rsidP="00A97C75">
      <w:pPr>
        <w:widowControl/>
        <w:rPr>
          <w:rFonts w:ascii="Garamond" w:hAnsi="Garamond" w:cs="Calibri"/>
        </w:rPr>
      </w:pPr>
    </w:p>
    <w:p w14:paraId="339577A4" w14:textId="4B378D25" w:rsidR="000069C3" w:rsidRPr="00C421C7" w:rsidRDefault="000069C3" w:rsidP="000069C3">
      <w:pPr>
        <w:autoSpaceDE w:val="0"/>
        <w:autoSpaceDN w:val="0"/>
        <w:adjustRightInd w:val="0"/>
        <w:ind w:left="720" w:hanging="720"/>
        <w:rPr>
          <w:rFonts w:ascii="Times New Roman" w:hAnsi="Times New Roman"/>
          <w:bCs/>
          <w:color w:val="000000"/>
        </w:rPr>
      </w:pPr>
      <w:r>
        <w:rPr>
          <w:rFonts w:ascii="Times New Roman" w:hAnsi="Times New Roman"/>
          <w:bCs/>
          <w:color w:val="000000"/>
        </w:rPr>
        <w:t>2.4.4</w:t>
      </w:r>
      <w:r>
        <w:rPr>
          <w:rFonts w:ascii="Times New Roman" w:hAnsi="Times New Roman"/>
          <w:bCs/>
          <w:color w:val="000000"/>
        </w:rPr>
        <w:tab/>
      </w:r>
      <w:bookmarkStart w:id="3" w:name="_Hlk168298606"/>
      <w:r w:rsidRPr="00C421C7">
        <w:rPr>
          <w:rFonts w:ascii="Times New Roman" w:hAnsi="Times New Roman"/>
          <w:bCs/>
          <w:color w:val="000000"/>
        </w:rPr>
        <w:t>Describe the capacity of your agency to provide service</w:t>
      </w:r>
      <w:r>
        <w:rPr>
          <w:rFonts w:ascii="Times New Roman" w:hAnsi="Times New Roman"/>
          <w:bCs/>
          <w:color w:val="000000"/>
        </w:rPr>
        <w:t>s</w:t>
      </w:r>
      <w:r w:rsidRPr="00C421C7">
        <w:rPr>
          <w:rFonts w:ascii="Times New Roman" w:hAnsi="Times New Roman"/>
          <w:bCs/>
          <w:color w:val="000000"/>
        </w:rPr>
        <w:t xml:space="preserve"> within </w:t>
      </w:r>
      <w:r>
        <w:rPr>
          <w:rFonts w:ascii="Times New Roman" w:hAnsi="Times New Roman"/>
          <w:bCs/>
          <w:color w:val="000000"/>
        </w:rPr>
        <w:t>your</w:t>
      </w:r>
      <w:r w:rsidRPr="00C421C7">
        <w:rPr>
          <w:rFonts w:ascii="Times New Roman" w:hAnsi="Times New Roman"/>
          <w:bCs/>
          <w:color w:val="000000"/>
        </w:rPr>
        <w:t xml:space="preserve"> </w:t>
      </w:r>
      <w:r>
        <w:rPr>
          <w:rFonts w:ascii="Times New Roman" w:hAnsi="Times New Roman"/>
          <w:bCs/>
          <w:color w:val="000000"/>
        </w:rPr>
        <w:t>proposed counties.</w:t>
      </w:r>
      <w:r w:rsidRPr="00C421C7">
        <w:rPr>
          <w:rFonts w:ascii="Times New Roman" w:hAnsi="Times New Roman"/>
          <w:bCs/>
          <w:color w:val="000000"/>
        </w:rPr>
        <w:t xml:space="preserve"> Please indicate any specialized populations you </w:t>
      </w:r>
      <w:proofErr w:type="gramStart"/>
      <w:r w:rsidRPr="00C421C7">
        <w:rPr>
          <w:rFonts w:ascii="Times New Roman" w:hAnsi="Times New Roman"/>
          <w:bCs/>
          <w:color w:val="000000"/>
        </w:rPr>
        <w:t>are able to</w:t>
      </w:r>
      <w:proofErr w:type="gramEnd"/>
      <w:r w:rsidRPr="00C421C7">
        <w:rPr>
          <w:rFonts w:ascii="Times New Roman" w:hAnsi="Times New Roman"/>
          <w:bCs/>
          <w:color w:val="000000"/>
        </w:rPr>
        <w:t xml:space="preserve"> serve or </w:t>
      </w:r>
      <w:r w:rsidRPr="00C421C7">
        <w:rPr>
          <w:rFonts w:ascii="Times New Roman" w:hAnsi="Times New Roman"/>
          <w:bCs/>
          <w:color w:val="000000"/>
        </w:rPr>
        <w:lastRenderedPageBreak/>
        <w:t>specialized staff expertise (e.g., clients suffering from substance use disorders, mental health issues, multilingual staff availability, special training or credentials). Describe your agency’s ability to serve diverse cultural populations</w:t>
      </w:r>
      <w:r>
        <w:rPr>
          <w:rFonts w:ascii="Times New Roman" w:hAnsi="Times New Roman"/>
          <w:bCs/>
          <w:color w:val="000000"/>
        </w:rPr>
        <w:t>, including your staff’s ability to understand cultural perspectives, know how to work with different cultures, r</w:t>
      </w:r>
      <w:r w:rsidRPr="005A359B">
        <w:rPr>
          <w:rFonts w:ascii="Times New Roman" w:hAnsi="Times New Roman"/>
          <w:bCs/>
          <w:color w:val="000000"/>
        </w:rPr>
        <w:t>ealize how culture influences behaviors</w:t>
      </w:r>
      <w:r>
        <w:rPr>
          <w:rFonts w:ascii="Times New Roman" w:hAnsi="Times New Roman"/>
          <w:bCs/>
          <w:color w:val="000000"/>
        </w:rPr>
        <w:t>, r</w:t>
      </w:r>
      <w:r w:rsidRPr="005A359B">
        <w:rPr>
          <w:rFonts w:ascii="Times New Roman" w:hAnsi="Times New Roman"/>
          <w:bCs/>
          <w:color w:val="000000"/>
        </w:rPr>
        <w:t>ecognize one's own prejudices/biases and stereotypes</w:t>
      </w:r>
      <w:r>
        <w:rPr>
          <w:rFonts w:ascii="Times New Roman" w:hAnsi="Times New Roman"/>
          <w:bCs/>
          <w:color w:val="000000"/>
        </w:rPr>
        <w:t>, and b</w:t>
      </w:r>
      <w:r w:rsidRPr="005A359B">
        <w:rPr>
          <w:rFonts w:ascii="Times New Roman" w:hAnsi="Times New Roman"/>
          <w:bCs/>
          <w:color w:val="000000"/>
        </w:rPr>
        <w:t>e familiar with DCS policy regarding cultural awareness</w:t>
      </w:r>
      <w:r>
        <w:rPr>
          <w:rFonts w:ascii="Times New Roman" w:hAnsi="Times New Roman"/>
          <w:bCs/>
          <w:color w:val="000000"/>
        </w:rPr>
        <w:t xml:space="preserve">. </w:t>
      </w:r>
      <w:bookmarkEnd w:id="3"/>
    </w:p>
    <w:p w14:paraId="537B2E41" w14:textId="50F0E122" w:rsidR="003F31D7" w:rsidRPr="003F31D7" w:rsidRDefault="003F31D7" w:rsidP="005F68AD">
      <w:pPr>
        <w:pStyle w:val="ListParagraph"/>
        <w:widowControl/>
        <w:rPr>
          <w:rFonts w:ascii="Garamond" w:hAnsi="Garamond" w:cs="Calibri"/>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2D" w14:textId="77777777" w:rsidTr="00AD7866">
        <w:tc>
          <w:tcPr>
            <w:tcW w:w="8856" w:type="dxa"/>
            <w:shd w:val="clear" w:color="auto" w:fill="FFFF99"/>
          </w:tcPr>
          <w:p w14:paraId="12E1342C" w14:textId="77777777" w:rsidR="003A1D8F" w:rsidRPr="006857F7" w:rsidRDefault="003A1D8F" w:rsidP="00AD7866">
            <w:pPr>
              <w:rPr>
                <w:rFonts w:ascii="Garamond" w:hAnsi="Garamond"/>
              </w:rPr>
            </w:pPr>
          </w:p>
        </w:tc>
      </w:tr>
    </w:tbl>
    <w:p w14:paraId="12E1342E" w14:textId="77777777" w:rsidR="003A1D8F" w:rsidRPr="006857F7" w:rsidRDefault="003A1D8F" w:rsidP="003A1D8F">
      <w:pPr>
        <w:widowControl/>
        <w:rPr>
          <w:rFonts w:ascii="Garamond" w:hAnsi="Garamond"/>
          <w:szCs w:val="24"/>
          <w:u w:val="single"/>
        </w:rPr>
      </w:pPr>
    </w:p>
    <w:p w14:paraId="7F793B31" w14:textId="12210A21" w:rsidR="000069C3" w:rsidRPr="000069C3" w:rsidRDefault="000069C3" w:rsidP="000069C3">
      <w:pPr>
        <w:pStyle w:val="ListParagraph"/>
        <w:widowControl/>
        <w:numPr>
          <w:ilvl w:val="2"/>
          <w:numId w:val="53"/>
        </w:numPr>
        <w:autoSpaceDE w:val="0"/>
        <w:autoSpaceDN w:val="0"/>
        <w:adjustRightInd w:val="0"/>
        <w:rPr>
          <w:rFonts w:ascii="Times New Roman" w:hAnsi="Times New Roman"/>
          <w:color w:val="000000"/>
        </w:rPr>
      </w:pPr>
      <w:bookmarkStart w:id="4" w:name="_Hlk168298628"/>
      <w:r w:rsidRPr="000069C3">
        <w:rPr>
          <w:rFonts w:ascii="Times New Roman" w:hAnsi="Times New Roman"/>
          <w:color w:val="000000"/>
        </w:rPr>
        <w:t xml:space="preserve">Describe the training that staff will receive to be certified as a forensic interviewer that will be utilized in delivering the proposed service as well as additional training to be provided for the local Multidisciplinary Team (MDT) members. Describe your agency’s experience related to the service delivery model and standards for each CAC location that will be followed. Please attach a copy of your staff members’ certification and/or your CAC location’s accreditation(s), if applicable. Describe how the standards or practices used at all your agency’s CAC locations are implemented and followed.  </w:t>
      </w:r>
    </w:p>
    <w:bookmarkEnd w:id="4"/>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32" w14:textId="77777777" w:rsidTr="00AD7866">
        <w:tc>
          <w:tcPr>
            <w:tcW w:w="8856" w:type="dxa"/>
            <w:shd w:val="clear" w:color="auto" w:fill="FFFF99"/>
          </w:tcPr>
          <w:p w14:paraId="12E13431" w14:textId="77777777" w:rsidR="003A1D8F" w:rsidRPr="006857F7" w:rsidRDefault="003A1D8F" w:rsidP="00AD7866">
            <w:pPr>
              <w:rPr>
                <w:rFonts w:ascii="Garamond" w:hAnsi="Garamond"/>
              </w:rPr>
            </w:pPr>
          </w:p>
        </w:tc>
      </w:tr>
    </w:tbl>
    <w:p w14:paraId="12E13433" w14:textId="77777777" w:rsidR="003A1D8F" w:rsidRPr="006857F7" w:rsidRDefault="003A1D8F" w:rsidP="003A1D8F">
      <w:pPr>
        <w:widowControl/>
        <w:rPr>
          <w:rFonts w:ascii="Garamond" w:hAnsi="Garamond"/>
          <w:szCs w:val="24"/>
          <w:u w:val="single"/>
        </w:rPr>
      </w:pPr>
    </w:p>
    <w:p w14:paraId="09C68719" w14:textId="301F87CE" w:rsidR="000069C3" w:rsidRDefault="00BC4344" w:rsidP="000069C3">
      <w:pPr>
        <w:ind w:left="720" w:hanging="720"/>
        <w:rPr>
          <w:rFonts w:ascii="Times New Roman" w:hAnsi="Times New Roman"/>
          <w:color w:val="000000"/>
        </w:rPr>
      </w:pPr>
      <w:r>
        <w:rPr>
          <w:rFonts w:ascii="Garamond" w:hAnsi="Garamond" w:cs="Calibri"/>
          <w:snapToGrid/>
          <w:szCs w:val="24"/>
        </w:rPr>
        <w:t>2.4.6</w:t>
      </w:r>
      <w:r w:rsidR="002A5955">
        <w:rPr>
          <w:rFonts w:ascii="Garamond" w:hAnsi="Garamond" w:cs="Calibri"/>
          <w:snapToGrid/>
          <w:szCs w:val="24"/>
        </w:rPr>
        <w:tab/>
      </w:r>
      <w:bookmarkStart w:id="5" w:name="_Hlk168298707"/>
      <w:r w:rsidR="000069C3">
        <w:rPr>
          <w:rFonts w:ascii="Times New Roman" w:hAnsi="Times New Roman"/>
          <w:color w:val="000000"/>
        </w:rPr>
        <w:t>D</w:t>
      </w:r>
      <w:r w:rsidR="000069C3" w:rsidRPr="00E86C23">
        <w:rPr>
          <w:rFonts w:ascii="Times New Roman" w:hAnsi="Times New Roman"/>
          <w:color w:val="000000"/>
        </w:rPr>
        <w:t xml:space="preserve">escribe the agency’s outcomes from prior years related to serving the proposed target population </w:t>
      </w:r>
      <w:r w:rsidR="000069C3">
        <w:rPr>
          <w:rFonts w:ascii="Times New Roman" w:hAnsi="Times New Roman"/>
          <w:color w:val="000000"/>
        </w:rPr>
        <w:t>in the proposed</w:t>
      </w:r>
      <w:r w:rsidR="000069C3" w:rsidRPr="00E86C23">
        <w:rPr>
          <w:rFonts w:ascii="Times New Roman" w:hAnsi="Times New Roman"/>
          <w:color w:val="000000"/>
        </w:rPr>
        <w:t xml:space="preserve"> count</w:t>
      </w:r>
      <w:r w:rsidR="000069C3">
        <w:rPr>
          <w:rFonts w:ascii="Times New Roman" w:hAnsi="Times New Roman"/>
          <w:color w:val="000000"/>
        </w:rPr>
        <w:t>ies</w:t>
      </w:r>
      <w:r w:rsidR="000069C3" w:rsidRPr="00E86C23">
        <w:rPr>
          <w:rFonts w:ascii="Times New Roman" w:hAnsi="Times New Roman"/>
          <w:color w:val="000000"/>
        </w:rPr>
        <w:t>.</w:t>
      </w:r>
      <w:r w:rsidR="000069C3">
        <w:rPr>
          <w:rFonts w:ascii="Times New Roman" w:hAnsi="Times New Roman"/>
          <w:color w:val="000000"/>
        </w:rPr>
        <w:t xml:space="preserve"> If the agency has not served the proposed target population and/or the proposed counties, then </w:t>
      </w:r>
      <w:r w:rsidR="000069C3" w:rsidRPr="00E86C23">
        <w:rPr>
          <w:rFonts w:ascii="Times New Roman" w:hAnsi="Times New Roman"/>
          <w:color w:val="000000"/>
        </w:rPr>
        <w:t xml:space="preserve">outcomes from prior years related to serving the </w:t>
      </w:r>
      <w:r w:rsidR="000069C3">
        <w:rPr>
          <w:rFonts w:ascii="Times New Roman" w:hAnsi="Times New Roman"/>
          <w:color w:val="000000"/>
        </w:rPr>
        <w:t>similar</w:t>
      </w:r>
      <w:r w:rsidR="000069C3" w:rsidRPr="00E86C23">
        <w:rPr>
          <w:rFonts w:ascii="Times New Roman" w:hAnsi="Times New Roman"/>
          <w:color w:val="000000"/>
        </w:rPr>
        <w:t xml:space="preserve"> target population</w:t>
      </w:r>
      <w:r w:rsidR="000069C3">
        <w:rPr>
          <w:rFonts w:ascii="Times New Roman" w:hAnsi="Times New Roman"/>
          <w:color w:val="000000"/>
        </w:rPr>
        <w:t>(s)</w:t>
      </w:r>
      <w:r w:rsidR="000069C3" w:rsidRPr="00E86C23">
        <w:rPr>
          <w:rFonts w:ascii="Times New Roman" w:hAnsi="Times New Roman"/>
          <w:color w:val="000000"/>
        </w:rPr>
        <w:t xml:space="preserve"> </w:t>
      </w:r>
      <w:r w:rsidR="000069C3">
        <w:rPr>
          <w:rFonts w:ascii="Times New Roman" w:hAnsi="Times New Roman"/>
          <w:color w:val="000000"/>
        </w:rPr>
        <w:t>and/or similar</w:t>
      </w:r>
      <w:r w:rsidR="000069C3" w:rsidRPr="00E86C23">
        <w:rPr>
          <w:rFonts w:ascii="Times New Roman" w:hAnsi="Times New Roman"/>
          <w:color w:val="000000"/>
        </w:rPr>
        <w:t xml:space="preserve"> count</w:t>
      </w:r>
      <w:r w:rsidR="000069C3">
        <w:rPr>
          <w:rFonts w:ascii="Times New Roman" w:hAnsi="Times New Roman"/>
          <w:color w:val="000000"/>
        </w:rPr>
        <w:t>(</w:t>
      </w:r>
      <w:proofErr w:type="spellStart"/>
      <w:r w:rsidR="000069C3">
        <w:rPr>
          <w:rFonts w:ascii="Times New Roman" w:hAnsi="Times New Roman"/>
          <w:color w:val="000000"/>
        </w:rPr>
        <w:t>ies</w:t>
      </w:r>
      <w:proofErr w:type="spellEnd"/>
      <w:r w:rsidR="000069C3">
        <w:rPr>
          <w:rFonts w:ascii="Times New Roman" w:hAnsi="Times New Roman"/>
          <w:color w:val="000000"/>
        </w:rPr>
        <w:t xml:space="preserve">) should be described. </w:t>
      </w:r>
      <w:r w:rsidR="000069C3" w:rsidRPr="00E86C23">
        <w:rPr>
          <w:rFonts w:ascii="Times New Roman" w:hAnsi="Times New Roman"/>
          <w:color w:val="000000"/>
        </w:rPr>
        <w:t xml:space="preserve">Please provide information on how the agency will ensure the forensic interviews are tracked and the quarterly reports are completed as well as the response to interview requests, timeliness of forensic interviews, and the impact of the agency on the community.  </w:t>
      </w:r>
      <w:r w:rsidR="000069C3">
        <w:rPr>
          <w:rFonts w:ascii="Times New Roman" w:hAnsi="Times New Roman"/>
          <w:color w:val="000000"/>
        </w:rPr>
        <w:t>D</w:t>
      </w:r>
      <w:r w:rsidR="000069C3" w:rsidRPr="00E86C23">
        <w:rPr>
          <w:rFonts w:ascii="Times New Roman" w:hAnsi="Times New Roman"/>
          <w:color w:val="000000"/>
        </w:rPr>
        <w:t>escribe the agency’s plan to measure the agency’s service delivery to clients. Description should also include specific quality improvement/assurance plans that the agency has implemented to ensure quality service delivery such as the role of the peer reviews and/or MDTs in improving the quality of the forensic interviews. Provide an example of when your agency has used data to make decisions about the program.</w:t>
      </w:r>
      <w:bookmarkEnd w:id="5"/>
    </w:p>
    <w:p w14:paraId="12E13439"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3B" w14:textId="77777777" w:rsidTr="00AD7866">
        <w:tc>
          <w:tcPr>
            <w:tcW w:w="8856" w:type="dxa"/>
            <w:shd w:val="clear" w:color="auto" w:fill="FFFF99"/>
          </w:tcPr>
          <w:p w14:paraId="12E1343A" w14:textId="77777777" w:rsidR="003A1D8F" w:rsidRPr="006857F7" w:rsidRDefault="003A1D8F" w:rsidP="00AD7866">
            <w:pPr>
              <w:rPr>
                <w:rFonts w:ascii="Garamond" w:hAnsi="Garamond"/>
              </w:rPr>
            </w:pPr>
          </w:p>
        </w:tc>
      </w:tr>
    </w:tbl>
    <w:p w14:paraId="12E1343C" w14:textId="77777777" w:rsidR="003A1D8F" w:rsidRPr="006857F7" w:rsidRDefault="003A1D8F" w:rsidP="003A1D8F">
      <w:pPr>
        <w:widowControl/>
        <w:rPr>
          <w:rFonts w:ascii="Garamond" w:hAnsi="Garamond"/>
          <w:szCs w:val="24"/>
          <w:u w:val="single"/>
        </w:rPr>
      </w:pPr>
    </w:p>
    <w:p w14:paraId="357BB3ED" w14:textId="77777777" w:rsidR="000069C3" w:rsidRPr="00641A22" w:rsidRDefault="002A5955" w:rsidP="000069C3">
      <w:pPr>
        <w:ind w:left="720" w:hanging="720"/>
        <w:rPr>
          <w:sz w:val="22"/>
          <w:szCs w:val="22"/>
        </w:rPr>
      </w:pPr>
      <w:r>
        <w:rPr>
          <w:rFonts w:ascii="Garamond" w:hAnsi="Garamond"/>
        </w:rPr>
        <w:t>2.4.7</w:t>
      </w:r>
      <w:r>
        <w:rPr>
          <w:rFonts w:ascii="Garamond" w:hAnsi="Garamond"/>
        </w:rPr>
        <w:tab/>
      </w:r>
      <w:bookmarkStart w:id="6" w:name="_Hlk168298746"/>
      <w:r w:rsidR="000069C3">
        <w:rPr>
          <w:rFonts w:ascii="Times New Roman" w:hAnsi="Times New Roman"/>
          <w:color w:val="000000"/>
        </w:rPr>
        <w:t>For each CAC location proposed by the agency, provide a description of how that proposed CAC location, the proposing agency, and the proposed service delivery model best meets the specific needs of the counties proposed for each CAC location</w:t>
      </w:r>
      <w:r w:rsidR="000069C3" w:rsidRPr="00B51D5F">
        <w:rPr>
          <w:rFonts w:ascii="Times New Roman" w:hAnsi="Times New Roman"/>
          <w:color w:val="000000"/>
        </w:rPr>
        <w:t xml:space="preserve"> given local needs, challenges, geography, and </w:t>
      </w:r>
      <w:r w:rsidR="000069C3">
        <w:rPr>
          <w:rFonts w:ascii="Times New Roman" w:hAnsi="Times New Roman"/>
          <w:color w:val="000000"/>
        </w:rPr>
        <w:t>demographics</w:t>
      </w:r>
      <w:r w:rsidR="000069C3" w:rsidRPr="00B51D5F">
        <w:rPr>
          <w:rFonts w:ascii="Times New Roman" w:hAnsi="Times New Roman"/>
          <w:color w:val="000000"/>
        </w:rPr>
        <w:t>.</w:t>
      </w:r>
      <w:r w:rsidR="000069C3">
        <w:rPr>
          <w:rFonts w:ascii="Times New Roman" w:hAnsi="Times New Roman"/>
          <w:color w:val="000000"/>
        </w:rPr>
        <w:t xml:space="preserve"> </w:t>
      </w:r>
      <w:r w:rsidR="000069C3" w:rsidRPr="00C421C7">
        <w:rPr>
          <w:rFonts w:ascii="Times New Roman" w:hAnsi="Times New Roman"/>
          <w:bCs/>
          <w:color w:val="000000"/>
        </w:rPr>
        <w:t xml:space="preserve">What are the operating hours of </w:t>
      </w:r>
      <w:r w:rsidR="000069C3">
        <w:rPr>
          <w:rFonts w:ascii="Times New Roman" w:hAnsi="Times New Roman"/>
          <w:bCs/>
          <w:color w:val="000000"/>
        </w:rPr>
        <w:t>each</w:t>
      </w:r>
      <w:r w:rsidR="000069C3" w:rsidRPr="00C421C7">
        <w:rPr>
          <w:rFonts w:ascii="Times New Roman" w:hAnsi="Times New Roman"/>
          <w:bCs/>
          <w:color w:val="000000"/>
        </w:rPr>
        <w:t xml:space="preserve"> CAC </w:t>
      </w:r>
      <w:r w:rsidR="000069C3">
        <w:rPr>
          <w:rFonts w:ascii="Times New Roman" w:hAnsi="Times New Roman"/>
          <w:bCs/>
          <w:color w:val="000000"/>
        </w:rPr>
        <w:t xml:space="preserve">location, </w:t>
      </w:r>
      <w:r w:rsidR="000069C3" w:rsidRPr="00C421C7">
        <w:rPr>
          <w:rFonts w:ascii="Times New Roman" w:hAnsi="Times New Roman"/>
          <w:bCs/>
          <w:color w:val="000000"/>
        </w:rPr>
        <w:t xml:space="preserve">and </w:t>
      </w:r>
      <w:r w:rsidR="000069C3">
        <w:rPr>
          <w:rFonts w:ascii="Times New Roman" w:hAnsi="Times New Roman"/>
          <w:bCs/>
          <w:color w:val="000000"/>
        </w:rPr>
        <w:t>what are the hours of</w:t>
      </w:r>
      <w:r w:rsidR="000069C3" w:rsidRPr="00C421C7">
        <w:rPr>
          <w:rFonts w:ascii="Times New Roman" w:hAnsi="Times New Roman"/>
          <w:bCs/>
          <w:color w:val="000000"/>
        </w:rPr>
        <w:t xml:space="preserve"> availability </w:t>
      </w:r>
      <w:r w:rsidR="000069C3">
        <w:rPr>
          <w:rFonts w:ascii="Times New Roman" w:hAnsi="Times New Roman"/>
          <w:bCs/>
          <w:color w:val="000000"/>
        </w:rPr>
        <w:t xml:space="preserve">of </w:t>
      </w:r>
      <w:r w:rsidR="000069C3" w:rsidRPr="00C421C7">
        <w:rPr>
          <w:rFonts w:ascii="Times New Roman" w:hAnsi="Times New Roman"/>
          <w:bCs/>
          <w:color w:val="000000"/>
        </w:rPr>
        <w:t>CAC staff</w:t>
      </w:r>
      <w:r w:rsidR="000069C3">
        <w:rPr>
          <w:rFonts w:ascii="Times New Roman" w:hAnsi="Times New Roman"/>
          <w:bCs/>
          <w:color w:val="000000"/>
        </w:rPr>
        <w:t xml:space="preserve"> to complete forensic interviews at each CAC location</w:t>
      </w:r>
      <w:r w:rsidR="000069C3" w:rsidRPr="00C421C7">
        <w:rPr>
          <w:rFonts w:ascii="Times New Roman" w:hAnsi="Times New Roman"/>
          <w:bCs/>
          <w:color w:val="000000"/>
        </w:rPr>
        <w:t xml:space="preserve">?  </w:t>
      </w:r>
      <w:r w:rsidR="000069C3" w:rsidRPr="00B51D5F">
        <w:rPr>
          <w:rFonts w:ascii="Times New Roman" w:hAnsi="Times New Roman"/>
          <w:color w:val="000000"/>
        </w:rPr>
        <w:t xml:space="preserve"> </w:t>
      </w:r>
      <w:r w:rsidR="000069C3">
        <w:rPr>
          <w:rFonts w:ascii="Times New Roman" w:hAnsi="Times New Roman"/>
          <w:color w:val="000000"/>
        </w:rPr>
        <w:t>The agency should explain</w:t>
      </w:r>
      <w:r w:rsidR="000069C3" w:rsidRPr="00B51D5F">
        <w:rPr>
          <w:rFonts w:ascii="Times New Roman" w:hAnsi="Times New Roman"/>
          <w:color w:val="000000"/>
        </w:rPr>
        <w:t xml:space="preserve"> why </w:t>
      </w:r>
      <w:r w:rsidR="000069C3">
        <w:rPr>
          <w:rFonts w:ascii="Times New Roman" w:hAnsi="Times New Roman"/>
          <w:color w:val="000000"/>
        </w:rPr>
        <w:t>they</w:t>
      </w:r>
      <w:r w:rsidR="000069C3" w:rsidRPr="00B51D5F">
        <w:rPr>
          <w:rFonts w:ascii="Times New Roman" w:hAnsi="Times New Roman"/>
          <w:color w:val="000000"/>
        </w:rPr>
        <w:t xml:space="preserve"> are particularly well suited to provide services </w:t>
      </w:r>
      <w:r w:rsidR="000069C3">
        <w:rPr>
          <w:rFonts w:ascii="Times New Roman" w:hAnsi="Times New Roman"/>
          <w:color w:val="000000"/>
        </w:rPr>
        <w:t>at each proposed CAC location.</w:t>
      </w:r>
      <w:bookmarkEnd w:id="6"/>
    </w:p>
    <w:p w14:paraId="12E1343E"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40" w14:textId="77777777" w:rsidTr="00AD7866">
        <w:tc>
          <w:tcPr>
            <w:tcW w:w="8856" w:type="dxa"/>
            <w:shd w:val="clear" w:color="auto" w:fill="FFFF99"/>
          </w:tcPr>
          <w:p w14:paraId="12E1343F" w14:textId="77777777" w:rsidR="003A1D8F" w:rsidRPr="006857F7" w:rsidRDefault="003A1D8F" w:rsidP="00AD7866">
            <w:pPr>
              <w:rPr>
                <w:rFonts w:ascii="Garamond" w:hAnsi="Garamond"/>
              </w:rPr>
            </w:pPr>
          </w:p>
        </w:tc>
      </w:tr>
    </w:tbl>
    <w:p w14:paraId="12E13441" w14:textId="77777777" w:rsidR="003A1D8F" w:rsidRDefault="003A1D8F" w:rsidP="003A1D8F">
      <w:pPr>
        <w:widowControl/>
        <w:rPr>
          <w:rFonts w:ascii="Garamond" w:hAnsi="Garamond"/>
          <w:szCs w:val="24"/>
          <w:u w:val="single"/>
        </w:rPr>
      </w:pPr>
    </w:p>
    <w:p w14:paraId="1F84C841" w14:textId="77777777" w:rsidR="000069C3" w:rsidRPr="00A608D0" w:rsidDel="00F6103C" w:rsidRDefault="000069C3" w:rsidP="000069C3">
      <w:pPr>
        <w:autoSpaceDE w:val="0"/>
        <w:autoSpaceDN w:val="0"/>
        <w:adjustRightInd w:val="0"/>
        <w:ind w:left="-900"/>
        <w:rPr>
          <w:rFonts w:ascii="Times New Roman" w:hAnsi="Times New Roman"/>
          <w:b/>
          <w:bCs/>
        </w:rPr>
      </w:pPr>
      <w:r w:rsidRPr="00A608D0">
        <w:rPr>
          <w:rFonts w:ascii="Times New Roman" w:hAnsi="Times New Roman"/>
          <w:b/>
          <w:bCs/>
        </w:rPr>
        <w:t xml:space="preserve">Physical Address(es) of Each Proposed CAC </w:t>
      </w:r>
      <w:r>
        <w:rPr>
          <w:rFonts w:ascii="Times New Roman" w:hAnsi="Times New Roman"/>
          <w:b/>
          <w:bCs/>
        </w:rPr>
        <w:t>L</w:t>
      </w:r>
      <w:r w:rsidRPr="00A608D0">
        <w:rPr>
          <w:rFonts w:ascii="Times New Roman" w:hAnsi="Times New Roman"/>
          <w:b/>
          <w:bCs/>
        </w:rPr>
        <w:t>ocation:</w:t>
      </w:r>
    </w:p>
    <w:tbl>
      <w:tblPr>
        <w:tblStyle w:val="TableGrid"/>
        <w:tblW w:w="11041" w:type="dxa"/>
        <w:tblInd w:w="-1205" w:type="dxa"/>
        <w:tblLook w:val="04A0" w:firstRow="1" w:lastRow="0" w:firstColumn="1" w:lastColumn="0" w:noHBand="0" w:noVBand="1"/>
      </w:tblPr>
      <w:tblGrid>
        <w:gridCol w:w="1147"/>
        <w:gridCol w:w="2781"/>
        <w:gridCol w:w="2300"/>
        <w:gridCol w:w="1437"/>
        <w:gridCol w:w="1047"/>
        <w:gridCol w:w="789"/>
        <w:gridCol w:w="1540"/>
      </w:tblGrid>
      <w:tr w:rsidR="000069C3" w:rsidRPr="00A608D0" w14:paraId="6ABE3411" w14:textId="77777777" w:rsidTr="000069C3">
        <w:trPr>
          <w:trHeight w:val="628"/>
        </w:trPr>
        <w:tc>
          <w:tcPr>
            <w:tcW w:w="1147" w:type="dxa"/>
            <w:shd w:val="clear" w:color="auto" w:fill="EEECE1" w:themeFill="background2"/>
            <w:vAlign w:val="center"/>
          </w:tcPr>
          <w:p w14:paraId="44032BD2" w14:textId="77777777" w:rsidR="000069C3" w:rsidRPr="00A608D0" w:rsidRDefault="000069C3" w:rsidP="006D2C36">
            <w:pPr>
              <w:autoSpaceDE w:val="0"/>
              <w:autoSpaceDN w:val="0"/>
              <w:adjustRightInd w:val="0"/>
              <w:jc w:val="center"/>
              <w:rPr>
                <w:rFonts w:ascii="Times New Roman" w:hAnsi="Times New Roman"/>
                <w:b/>
                <w:bCs/>
              </w:rPr>
            </w:pPr>
            <w:r w:rsidRPr="00A608D0">
              <w:rPr>
                <w:rFonts w:ascii="Times New Roman" w:hAnsi="Times New Roman"/>
                <w:b/>
                <w:bCs/>
              </w:rPr>
              <w:t>CAC Number</w:t>
            </w:r>
          </w:p>
        </w:tc>
        <w:tc>
          <w:tcPr>
            <w:tcW w:w="2781" w:type="dxa"/>
            <w:shd w:val="clear" w:color="auto" w:fill="EEECE1" w:themeFill="background2"/>
            <w:vAlign w:val="center"/>
          </w:tcPr>
          <w:p w14:paraId="48B4F8B2" w14:textId="77777777" w:rsidR="000069C3" w:rsidRPr="00A608D0" w:rsidRDefault="000069C3" w:rsidP="006D2C36">
            <w:pPr>
              <w:autoSpaceDE w:val="0"/>
              <w:autoSpaceDN w:val="0"/>
              <w:adjustRightInd w:val="0"/>
              <w:jc w:val="center"/>
              <w:rPr>
                <w:rFonts w:ascii="Times New Roman" w:hAnsi="Times New Roman"/>
                <w:b/>
                <w:bCs/>
              </w:rPr>
            </w:pPr>
            <w:r w:rsidRPr="00A608D0">
              <w:rPr>
                <w:rFonts w:ascii="Times New Roman" w:hAnsi="Times New Roman"/>
                <w:b/>
                <w:bCs/>
              </w:rPr>
              <w:t>Name of CAC Location</w:t>
            </w:r>
          </w:p>
        </w:tc>
        <w:tc>
          <w:tcPr>
            <w:tcW w:w="2300" w:type="dxa"/>
            <w:shd w:val="clear" w:color="auto" w:fill="EEECE1" w:themeFill="background2"/>
            <w:vAlign w:val="center"/>
          </w:tcPr>
          <w:p w14:paraId="61B5A399" w14:textId="77777777" w:rsidR="000069C3" w:rsidRPr="00A608D0" w:rsidRDefault="000069C3" w:rsidP="006D2C36">
            <w:pPr>
              <w:autoSpaceDE w:val="0"/>
              <w:autoSpaceDN w:val="0"/>
              <w:adjustRightInd w:val="0"/>
              <w:jc w:val="center"/>
              <w:rPr>
                <w:rFonts w:ascii="Times New Roman" w:hAnsi="Times New Roman"/>
                <w:b/>
                <w:bCs/>
              </w:rPr>
            </w:pPr>
            <w:r w:rsidRPr="00A608D0">
              <w:rPr>
                <w:rFonts w:ascii="Times New Roman" w:hAnsi="Times New Roman"/>
                <w:b/>
                <w:bCs/>
              </w:rPr>
              <w:t>Street Address</w:t>
            </w:r>
          </w:p>
        </w:tc>
        <w:tc>
          <w:tcPr>
            <w:tcW w:w="1437" w:type="dxa"/>
            <w:shd w:val="clear" w:color="auto" w:fill="EEECE1" w:themeFill="background2"/>
            <w:vAlign w:val="center"/>
          </w:tcPr>
          <w:p w14:paraId="105203BF" w14:textId="77777777" w:rsidR="000069C3" w:rsidRPr="00A608D0" w:rsidRDefault="000069C3" w:rsidP="006D2C36">
            <w:pPr>
              <w:autoSpaceDE w:val="0"/>
              <w:autoSpaceDN w:val="0"/>
              <w:adjustRightInd w:val="0"/>
              <w:jc w:val="center"/>
              <w:rPr>
                <w:rFonts w:ascii="Times New Roman" w:hAnsi="Times New Roman"/>
                <w:b/>
                <w:bCs/>
              </w:rPr>
            </w:pPr>
            <w:r w:rsidRPr="00A608D0">
              <w:rPr>
                <w:rFonts w:ascii="Times New Roman" w:hAnsi="Times New Roman"/>
                <w:b/>
                <w:bCs/>
              </w:rPr>
              <w:t xml:space="preserve">City </w:t>
            </w:r>
          </w:p>
        </w:tc>
        <w:tc>
          <w:tcPr>
            <w:tcW w:w="1047" w:type="dxa"/>
            <w:shd w:val="clear" w:color="auto" w:fill="EEECE1" w:themeFill="background2"/>
            <w:vAlign w:val="center"/>
          </w:tcPr>
          <w:p w14:paraId="35665DBA" w14:textId="77777777" w:rsidR="000069C3" w:rsidRPr="00A608D0" w:rsidRDefault="000069C3" w:rsidP="006D2C36">
            <w:pPr>
              <w:autoSpaceDE w:val="0"/>
              <w:autoSpaceDN w:val="0"/>
              <w:adjustRightInd w:val="0"/>
              <w:jc w:val="center"/>
              <w:rPr>
                <w:rFonts w:ascii="Times New Roman" w:hAnsi="Times New Roman"/>
                <w:b/>
                <w:bCs/>
              </w:rPr>
            </w:pPr>
            <w:r>
              <w:rPr>
                <w:rFonts w:ascii="Times New Roman" w:hAnsi="Times New Roman"/>
                <w:b/>
                <w:bCs/>
              </w:rPr>
              <w:t>County</w:t>
            </w:r>
          </w:p>
        </w:tc>
        <w:tc>
          <w:tcPr>
            <w:tcW w:w="789" w:type="dxa"/>
            <w:shd w:val="clear" w:color="auto" w:fill="EEECE1" w:themeFill="background2"/>
            <w:vAlign w:val="center"/>
          </w:tcPr>
          <w:p w14:paraId="332669E9" w14:textId="77777777" w:rsidR="000069C3" w:rsidRPr="00A608D0" w:rsidRDefault="000069C3" w:rsidP="006D2C36">
            <w:pPr>
              <w:autoSpaceDE w:val="0"/>
              <w:autoSpaceDN w:val="0"/>
              <w:adjustRightInd w:val="0"/>
              <w:jc w:val="center"/>
              <w:rPr>
                <w:rFonts w:ascii="Times New Roman" w:hAnsi="Times New Roman"/>
                <w:b/>
                <w:bCs/>
              </w:rPr>
            </w:pPr>
            <w:r>
              <w:rPr>
                <w:rFonts w:ascii="Times New Roman" w:hAnsi="Times New Roman"/>
                <w:b/>
                <w:bCs/>
              </w:rPr>
              <w:t>State</w:t>
            </w:r>
          </w:p>
        </w:tc>
        <w:tc>
          <w:tcPr>
            <w:tcW w:w="1540" w:type="dxa"/>
            <w:shd w:val="clear" w:color="auto" w:fill="EEECE1" w:themeFill="background2"/>
            <w:vAlign w:val="center"/>
          </w:tcPr>
          <w:p w14:paraId="63B9D21B" w14:textId="77777777" w:rsidR="000069C3" w:rsidRDefault="000069C3" w:rsidP="006D2C36">
            <w:pPr>
              <w:autoSpaceDE w:val="0"/>
              <w:autoSpaceDN w:val="0"/>
              <w:adjustRightInd w:val="0"/>
              <w:jc w:val="center"/>
              <w:rPr>
                <w:rFonts w:ascii="Times New Roman" w:hAnsi="Times New Roman"/>
                <w:b/>
                <w:bCs/>
              </w:rPr>
            </w:pPr>
            <w:r>
              <w:rPr>
                <w:rFonts w:ascii="Times New Roman" w:hAnsi="Times New Roman"/>
                <w:b/>
                <w:bCs/>
              </w:rPr>
              <w:t>Zip Code</w:t>
            </w:r>
          </w:p>
        </w:tc>
      </w:tr>
      <w:tr w:rsidR="000069C3" w:rsidRPr="00A608D0" w14:paraId="4FF9C1E5" w14:textId="77777777" w:rsidTr="000069C3">
        <w:trPr>
          <w:trHeight w:val="305"/>
        </w:trPr>
        <w:tc>
          <w:tcPr>
            <w:tcW w:w="1147" w:type="dxa"/>
            <w:vAlign w:val="center"/>
          </w:tcPr>
          <w:p w14:paraId="1DE05D59" w14:textId="77777777" w:rsidR="000069C3" w:rsidRPr="00A608D0" w:rsidRDefault="000069C3" w:rsidP="006D2C36">
            <w:pPr>
              <w:autoSpaceDE w:val="0"/>
              <w:autoSpaceDN w:val="0"/>
              <w:adjustRightInd w:val="0"/>
              <w:jc w:val="center"/>
              <w:rPr>
                <w:rFonts w:ascii="Times New Roman" w:hAnsi="Times New Roman"/>
              </w:rPr>
            </w:pPr>
            <w:r w:rsidRPr="00A608D0">
              <w:rPr>
                <w:rFonts w:ascii="Times New Roman" w:hAnsi="Times New Roman"/>
              </w:rPr>
              <w:t>1</w:t>
            </w:r>
          </w:p>
        </w:tc>
        <w:tc>
          <w:tcPr>
            <w:tcW w:w="2781" w:type="dxa"/>
            <w:shd w:val="clear" w:color="auto" w:fill="FFFF99"/>
          </w:tcPr>
          <w:p w14:paraId="4369EBC2" w14:textId="77777777" w:rsidR="000069C3" w:rsidRPr="00A608D0" w:rsidRDefault="000069C3" w:rsidP="006D2C36">
            <w:pPr>
              <w:autoSpaceDE w:val="0"/>
              <w:autoSpaceDN w:val="0"/>
              <w:adjustRightInd w:val="0"/>
              <w:rPr>
                <w:rFonts w:ascii="Times New Roman" w:hAnsi="Times New Roman"/>
                <w:b/>
                <w:bCs/>
              </w:rPr>
            </w:pPr>
          </w:p>
        </w:tc>
        <w:tc>
          <w:tcPr>
            <w:tcW w:w="2300" w:type="dxa"/>
            <w:shd w:val="clear" w:color="auto" w:fill="FFFF99"/>
          </w:tcPr>
          <w:p w14:paraId="518655CE" w14:textId="77777777" w:rsidR="000069C3" w:rsidRPr="00A608D0" w:rsidRDefault="000069C3" w:rsidP="006D2C36">
            <w:pPr>
              <w:autoSpaceDE w:val="0"/>
              <w:autoSpaceDN w:val="0"/>
              <w:adjustRightInd w:val="0"/>
              <w:rPr>
                <w:rFonts w:ascii="Times New Roman" w:hAnsi="Times New Roman"/>
                <w:b/>
                <w:bCs/>
              </w:rPr>
            </w:pPr>
          </w:p>
        </w:tc>
        <w:tc>
          <w:tcPr>
            <w:tcW w:w="1437" w:type="dxa"/>
            <w:shd w:val="clear" w:color="auto" w:fill="FFFF99"/>
          </w:tcPr>
          <w:p w14:paraId="2996A1FE" w14:textId="77777777" w:rsidR="000069C3" w:rsidRPr="00A608D0" w:rsidRDefault="000069C3" w:rsidP="006D2C36">
            <w:pPr>
              <w:autoSpaceDE w:val="0"/>
              <w:autoSpaceDN w:val="0"/>
              <w:adjustRightInd w:val="0"/>
              <w:rPr>
                <w:rFonts w:ascii="Times New Roman" w:hAnsi="Times New Roman"/>
                <w:b/>
                <w:bCs/>
              </w:rPr>
            </w:pPr>
          </w:p>
        </w:tc>
        <w:tc>
          <w:tcPr>
            <w:tcW w:w="1047" w:type="dxa"/>
            <w:shd w:val="clear" w:color="auto" w:fill="FFFF99"/>
          </w:tcPr>
          <w:p w14:paraId="12D1652B" w14:textId="77777777" w:rsidR="000069C3" w:rsidRPr="00A608D0" w:rsidRDefault="000069C3" w:rsidP="006D2C36">
            <w:pPr>
              <w:autoSpaceDE w:val="0"/>
              <w:autoSpaceDN w:val="0"/>
              <w:adjustRightInd w:val="0"/>
              <w:rPr>
                <w:rFonts w:ascii="Times New Roman" w:hAnsi="Times New Roman"/>
                <w:b/>
                <w:bCs/>
              </w:rPr>
            </w:pPr>
          </w:p>
        </w:tc>
        <w:tc>
          <w:tcPr>
            <w:tcW w:w="789" w:type="dxa"/>
            <w:shd w:val="clear" w:color="auto" w:fill="FFFF99"/>
            <w:vAlign w:val="center"/>
          </w:tcPr>
          <w:p w14:paraId="0622D893" w14:textId="77777777" w:rsidR="000069C3" w:rsidRPr="00A608D0" w:rsidRDefault="000069C3" w:rsidP="006D2C36">
            <w:pPr>
              <w:autoSpaceDE w:val="0"/>
              <w:autoSpaceDN w:val="0"/>
              <w:adjustRightInd w:val="0"/>
              <w:jc w:val="center"/>
              <w:rPr>
                <w:rFonts w:ascii="Times New Roman" w:hAnsi="Times New Roman"/>
                <w:b/>
                <w:bCs/>
              </w:rPr>
            </w:pPr>
          </w:p>
        </w:tc>
        <w:tc>
          <w:tcPr>
            <w:tcW w:w="1540" w:type="dxa"/>
            <w:shd w:val="clear" w:color="auto" w:fill="FFFF99"/>
          </w:tcPr>
          <w:p w14:paraId="01DB2A7E" w14:textId="77777777" w:rsidR="000069C3" w:rsidRPr="00A608D0" w:rsidRDefault="000069C3" w:rsidP="006D2C36">
            <w:pPr>
              <w:autoSpaceDE w:val="0"/>
              <w:autoSpaceDN w:val="0"/>
              <w:adjustRightInd w:val="0"/>
              <w:jc w:val="center"/>
              <w:rPr>
                <w:rFonts w:ascii="Times New Roman" w:hAnsi="Times New Roman"/>
                <w:b/>
                <w:bCs/>
              </w:rPr>
            </w:pPr>
          </w:p>
        </w:tc>
      </w:tr>
      <w:tr w:rsidR="000069C3" w:rsidRPr="00A608D0" w14:paraId="177FBEB7" w14:textId="77777777" w:rsidTr="000069C3">
        <w:trPr>
          <w:trHeight w:val="305"/>
        </w:trPr>
        <w:tc>
          <w:tcPr>
            <w:tcW w:w="1147" w:type="dxa"/>
            <w:vAlign w:val="center"/>
          </w:tcPr>
          <w:p w14:paraId="3B9048C8" w14:textId="77777777" w:rsidR="000069C3" w:rsidRPr="00A608D0" w:rsidRDefault="000069C3" w:rsidP="006D2C36">
            <w:pPr>
              <w:autoSpaceDE w:val="0"/>
              <w:autoSpaceDN w:val="0"/>
              <w:adjustRightInd w:val="0"/>
              <w:jc w:val="center"/>
              <w:rPr>
                <w:rFonts w:ascii="Times New Roman" w:hAnsi="Times New Roman"/>
              </w:rPr>
            </w:pPr>
            <w:r w:rsidRPr="00A608D0">
              <w:rPr>
                <w:rFonts w:ascii="Times New Roman" w:hAnsi="Times New Roman"/>
              </w:rPr>
              <w:t>2</w:t>
            </w:r>
          </w:p>
        </w:tc>
        <w:tc>
          <w:tcPr>
            <w:tcW w:w="2781" w:type="dxa"/>
            <w:shd w:val="clear" w:color="auto" w:fill="FFFF99"/>
          </w:tcPr>
          <w:p w14:paraId="2945024A" w14:textId="77777777" w:rsidR="000069C3" w:rsidRPr="00A608D0" w:rsidRDefault="000069C3" w:rsidP="006D2C36">
            <w:pPr>
              <w:autoSpaceDE w:val="0"/>
              <w:autoSpaceDN w:val="0"/>
              <w:adjustRightInd w:val="0"/>
              <w:rPr>
                <w:rFonts w:ascii="Times New Roman" w:hAnsi="Times New Roman"/>
                <w:b/>
                <w:bCs/>
              </w:rPr>
            </w:pPr>
          </w:p>
        </w:tc>
        <w:tc>
          <w:tcPr>
            <w:tcW w:w="2300" w:type="dxa"/>
            <w:shd w:val="clear" w:color="auto" w:fill="FFFF99"/>
          </w:tcPr>
          <w:p w14:paraId="57759E5C" w14:textId="77777777" w:rsidR="000069C3" w:rsidRPr="00A608D0" w:rsidRDefault="000069C3" w:rsidP="006D2C36">
            <w:pPr>
              <w:autoSpaceDE w:val="0"/>
              <w:autoSpaceDN w:val="0"/>
              <w:adjustRightInd w:val="0"/>
              <w:rPr>
                <w:rFonts w:ascii="Times New Roman" w:hAnsi="Times New Roman"/>
                <w:b/>
                <w:bCs/>
              </w:rPr>
            </w:pPr>
          </w:p>
        </w:tc>
        <w:tc>
          <w:tcPr>
            <w:tcW w:w="1437" w:type="dxa"/>
            <w:shd w:val="clear" w:color="auto" w:fill="FFFF99"/>
          </w:tcPr>
          <w:p w14:paraId="56490237" w14:textId="77777777" w:rsidR="000069C3" w:rsidRPr="00A608D0" w:rsidRDefault="000069C3" w:rsidP="006D2C36">
            <w:pPr>
              <w:autoSpaceDE w:val="0"/>
              <w:autoSpaceDN w:val="0"/>
              <w:adjustRightInd w:val="0"/>
              <w:rPr>
                <w:rFonts w:ascii="Times New Roman" w:hAnsi="Times New Roman"/>
                <w:b/>
                <w:bCs/>
              </w:rPr>
            </w:pPr>
          </w:p>
        </w:tc>
        <w:tc>
          <w:tcPr>
            <w:tcW w:w="1047" w:type="dxa"/>
            <w:shd w:val="clear" w:color="auto" w:fill="FFFF99"/>
          </w:tcPr>
          <w:p w14:paraId="49E6ED2B" w14:textId="77777777" w:rsidR="000069C3" w:rsidRPr="00A608D0" w:rsidRDefault="000069C3" w:rsidP="006D2C36">
            <w:pPr>
              <w:autoSpaceDE w:val="0"/>
              <w:autoSpaceDN w:val="0"/>
              <w:adjustRightInd w:val="0"/>
              <w:rPr>
                <w:rFonts w:ascii="Times New Roman" w:hAnsi="Times New Roman"/>
                <w:b/>
                <w:bCs/>
              </w:rPr>
            </w:pPr>
          </w:p>
        </w:tc>
        <w:tc>
          <w:tcPr>
            <w:tcW w:w="789" w:type="dxa"/>
            <w:shd w:val="clear" w:color="auto" w:fill="FFFF99"/>
            <w:vAlign w:val="center"/>
          </w:tcPr>
          <w:p w14:paraId="3B2567C2" w14:textId="77777777" w:rsidR="000069C3" w:rsidRPr="00A608D0" w:rsidRDefault="000069C3" w:rsidP="006D2C36">
            <w:pPr>
              <w:autoSpaceDE w:val="0"/>
              <w:autoSpaceDN w:val="0"/>
              <w:adjustRightInd w:val="0"/>
              <w:jc w:val="center"/>
              <w:rPr>
                <w:rFonts w:ascii="Times New Roman" w:hAnsi="Times New Roman"/>
                <w:b/>
                <w:bCs/>
              </w:rPr>
            </w:pPr>
          </w:p>
        </w:tc>
        <w:tc>
          <w:tcPr>
            <w:tcW w:w="1540" w:type="dxa"/>
            <w:shd w:val="clear" w:color="auto" w:fill="FFFF99"/>
          </w:tcPr>
          <w:p w14:paraId="250A4EDA" w14:textId="77777777" w:rsidR="000069C3" w:rsidRPr="00A608D0" w:rsidRDefault="000069C3" w:rsidP="006D2C36">
            <w:pPr>
              <w:autoSpaceDE w:val="0"/>
              <w:autoSpaceDN w:val="0"/>
              <w:adjustRightInd w:val="0"/>
              <w:jc w:val="center"/>
              <w:rPr>
                <w:rFonts w:ascii="Times New Roman" w:hAnsi="Times New Roman"/>
                <w:b/>
                <w:bCs/>
              </w:rPr>
            </w:pPr>
          </w:p>
        </w:tc>
      </w:tr>
      <w:tr w:rsidR="000069C3" w:rsidRPr="00A608D0" w14:paraId="677A7C3E" w14:textId="77777777" w:rsidTr="000069C3">
        <w:trPr>
          <w:trHeight w:val="305"/>
        </w:trPr>
        <w:tc>
          <w:tcPr>
            <w:tcW w:w="1147" w:type="dxa"/>
            <w:vAlign w:val="center"/>
          </w:tcPr>
          <w:p w14:paraId="1AC42AD4" w14:textId="77777777" w:rsidR="000069C3" w:rsidRPr="00A608D0" w:rsidRDefault="000069C3" w:rsidP="006D2C36">
            <w:pPr>
              <w:autoSpaceDE w:val="0"/>
              <w:autoSpaceDN w:val="0"/>
              <w:adjustRightInd w:val="0"/>
              <w:jc w:val="center"/>
              <w:rPr>
                <w:rFonts w:ascii="Times New Roman" w:hAnsi="Times New Roman"/>
              </w:rPr>
            </w:pPr>
            <w:r w:rsidRPr="00A608D0">
              <w:rPr>
                <w:rFonts w:ascii="Times New Roman" w:hAnsi="Times New Roman"/>
              </w:rPr>
              <w:t>3</w:t>
            </w:r>
          </w:p>
        </w:tc>
        <w:tc>
          <w:tcPr>
            <w:tcW w:w="2781" w:type="dxa"/>
            <w:shd w:val="clear" w:color="auto" w:fill="FFFF99"/>
          </w:tcPr>
          <w:p w14:paraId="72ABD144" w14:textId="77777777" w:rsidR="000069C3" w:rsidRPr="00A608D0" w:rsidRDefault="000069C3" w:rsidP="006D2C36">
            <w:pPr>
              <w:autoSpaceDE w:val="0"/>
              <w:autoSpaceDN w:val="0"/>
              <w:adjustRightInd w:val="0"/>
              <w:rPr>
                <w:rFonts w:ascii="Times New Roman" w:hAnsi="Times New Roman"/>
                <w:b/>
                <w:bCs/>
              </w:rPr>
            </w:pPr>
          </w:p>
        </w:tc>
        <w:tc>
          <w:tcPr>
            <w:tcW w:w="2300" w:type="dxa"/>
            <w:shd w:val="clear" w:color="auto" w:fill="FFFF99"/>
          </w:tcPr>
          <w:p w14:paraId="44881E21" w14:textId="77777777" w:rsidR="000069C3" w:rsidRPr="00A608D0" w:rsidRDefault="000069C3" w:rsidP="006D2C36">
            <w:pPr>
              <w:autoSpaceDE w:val="0"/>
              <w:autoSpaceDN w:val="0"/>
              <w:adjustRightInd w:val="0"/>
              <w:rPr>
                <w:rFonts w:ascii="Times New Roman" w:hAnsi="Times New Roman"/>
                <w:b/>
                <w:bCs/>
              </w:rPr>
            </w:pPr>
          </w:p>
        </w:tc>
        <w:tc>
          <w:tcPr>
            <w:tcW w:w="1437" w:type="dxa"/>
            <w:shd w:val="clear" w:color="auto" w:fill="FFFF99"/>
          </w:tcPr>
          <w:p w14:paraId="34F8BEB7" w14:textId="77777777" w:rsidR="000069C3" w:rsidRPr="00A608D0" w:rsidRDefault="000069C3" w:rsidP="006D2C36">
            <w:pPr>
              <w:autoSpaceDE w:val="0"/>
              <w:autoSpaceDN w:val="0"/>
              <w:adjustRightInd w:val="0"/>
              <w:rPr>
                <w:rFonts w:ascii="Times New Roman" w:hAnsi="Times New Roman"/>
                <w:b/>
                <w:bCs/>
              </w:rPr>
            </w:pPr>
          </w:p>
        </w:tc>
        <w:tc>
          <w:tcPr>
            <w:tcW w:w="1047" w:type="dxa"/>
            <w:shd w:val="clear" w:color="auto" w:fill="FFFF99"/>
          </w:tcPr>
          <w:p w14:paraId="45B94D72" w14:textId="77777777" w:rsidR="000069C3" w:rsidRPr="00A608D0" w:rsidRDefault="000069C3" w:rsidP="006D2C36">
            <w:pPr>
              <w:autoSpaceDE w:val="0"/>
              <w:autoSpaceDN w:val="0"/>
              <w:adjustRightInd w:val="0"/>
              <w:rPr>
                <w:rFonts w:ascii="Times New Roman" w:hAnsi="Times New Roman"/>
                <w:b/>
                <w:bCs/>
              </w:rPr>
            </w:pPr>
          </w:p>
        </w:tc>
        <w:tc>
          <w:tcPr>
            <w:tcW w:w="789" w:type="dxa"/>
            <w:shd w:val="clear" w:color="auto" w:fill="FFFF99"/>
            <w:vAlign w:val="center"/>
          </w:tcPr>
          <w:p w14:paraId="70DCD585" w14:textId="77777777" w:rsidR="000069C3" w:rsidRPr="00A608D0" w:rsidRDefault="000069C3" w:rsidP="006D2C36">
            <w:pPr>
              <w:autoSpaceDE w:val="0"/>
              <w:autoSpaceDN w:val="0"/>
              <w:adjustRightInd w:val="0"/>
              <w:jc w:val="center"/>
              <w:rPr>
                <w:rFonts w:ascii="Times New Roman" w:hAnsi="Times New Roman"/>
                <w:b/>
                <w:bCs/>
              </w:rPr>
            </w:pPr>
          </w:p>
        </w:tc>
        <w:tc>
          <w:tcPr>
            <w:tcW w:w="1540" w:type="dxa"/>
            <w:shd w:val="clear" w:color="auto" w:fill="FFFF99"/>
          </w:tcPr>
          <w:p w14:paraId="62F8379D" w14:textId="77777777" w:rsidR="000069C3" w:rsidRPr="00A608D0" w:rsidRDefault="000069C3" w:rsidP="006D2C36">
            <w:pPr>
              <w:autoSpaceDE w:val="0"/>
              <w:autoSpaceDN w:val="0"/>
              <w:adjustRightInd w:val="0"/>
              <w:jc w:val="center"/>
              <w:rPr>
                <w:rFonts w:ascii="Times New Roman" w:hAnsi="Times New Roman"/>
                <w:b/>
                <w:bCs/>
              </w:rPr>
            </w:pPr>
          </w:p>
        </w:tc>
      </w:tr>
      <w:tr w:rsidR="000069C3" w:rsidRPr="00A608D0" w14:paraId="49B428BE" w14:textId="77777777" w:rsidTr="000069C3">
        <w:trPr>
          <w:trHeight w:val="305"/>
        </w:trPr>
        <w:tc>
          <w:tcPr>
            <w:tcW w:w="1147" w:type="dxa"/>
            <w:vAlign w:val="center"/>
          </w:tcPr>
          <w:p w14:paraId="60FD3A2D" w14:textId="77777777" w:rsidR="000069C3" w:rsidRPr="00A608D0" w:rsidRDefault="000069C3" w:rsidP="006D2C36">
            <w:pPr>
              <w:autoSpaceDE w:val="0"/>
              <w:autoSpaceDN w:val="0"/>
              <w:adjustRightInd w:val="0"/>
              <w:jc w:val="center"/>
              <w:rPr>
                <w:rFonts w:ascii="Times New Roman" w:hAnsi="Times New Roman"/>
              </w:rPr>
            </w:pPr>
            <w:r w:rsidRPr="00A608D0">
              <w:rPr>
                <w:rFonts w:ascii="Times New Roman" w:hAnsi="Times New Roman"/>
              </w:rPr>
              <w:t>4</w:t>
            </w:r>
          </w:p>
        </w:tc>
        <w:tc>
          <w:tcPr>
            <w:tcW w:w="2781" w:type="dxa"/>
            <w:shd w:val="clear" w:color="auto" w:fill="FFFF99"/>
          </w:tcPr>
          <w:p w14:paraId="6DADC083" w14:textId="77777777" w:rsidR="000069C3" w:rsidRPr="00A608D0" w:rsidRDefault="000069C3" w:rsidP="006D2C36">
            <w:pPr>
              <w:autoSpaceDE w:val="0"/>
              <w:autoSpaceDN w:val="0"/>
              <w:adjustRightInd w:val="0"/>
              <w:rPr>
                <w:rFonts w:ascii="Times New Roman" w:hAnsi="Times New Roman"/>
                <w:b/>
                <w:bCs/>
              </w:rPr>
            </w:pPr>
          </w:p>
        </w:tc>
        <w:tc>
          <w:tcPr>
            <w:tcW w:w="2300" w:type="dxa"/>
            <w:shd w:val="clear" w:color="auto" w:fill="FFFF99"/>
          </w:tcPr>
          <w:p w14:paraId="3DBF5E92" w14:textId="77777777" w:rsidR="000069C3" w:rsidRPr="00A608D0" w:rsidRDefault="000069C3" w:rsidP="006D2C36">
            <w:pPr>
              <w:autoSpaceDE w:val="0"/>
              <w:autoSpaceDN w:val="0"/>
              <w:adjustRightInd w:val="0"/>
              <w:rPr>
                <w:rFonts w:ascii="Times New Roman" w:hAnsi="Times New Roman"/>
                <w:b/>
                <w:bCs/>
              </w:rPr>
            </w:pPr>
          </w:p>
        </w:tc>
        <w:tc>
          <w:tcPr>
            <w:tcW w:w="1437" w:type="dxa"/>
            <w:shd w:val="clear" w:color="auto" w:fill="FFFF99"/>
          </w:tcPr>
          <w:p w14:paraId="719BDFFA" w14:textId="77777777" w:rsidR="000069C3" w:rsidRPr="00A608D0" w:rsidRDefault="000069C3" w:rsidP="006D2C36">
            <w:pPr>
              <w:autoSpaceDE w:val="0"/>
              <w:autoSpaceDN w:val="0"/>
              <w:adjustRightInd w:val="0"/>
              <w:rPr>
                <w:rFonts w:ascii="Times New Roman" w:hAnsi="Times New Roman"/>
                <w:b/>
                <w:bCs/>
              </w:rPr>
            </w:pPr>
          </w:p>
        </w:tc>
        <w:tc>
          <w:tcPr>
            <w:tcW w:w="1047" w:type="dxa"/>
            <w:shd w:val="clear" w:color="auto" w:fill="FFFF99"/>
          </w:tcPr>
          <w:p w14:paraId="03EC6AF7" w14:textId="77777777" w:rsidR="000069C3" w:rsidRPr="00A608D0" w:rsidRDefault="000069C3" w:rsidP="006D2C36">
            <w:pPr>
              <w:autoSpaceDE w:val="0"/>
              <w:autoSpaceDN w:val="0"/>
              <w:adjustRightInd w:val="0"/>
              <w:rPr>
                <w:rFonts w:ascii="Times New Roman" w:hAnsi="Times New Roman"/>
                <w:b/>
                <w:bCs/>
              </w:rPr>
            </w:pPr>
          </w:p>
        </w:tc>
        <w:tc>
          <w:tcPr>
            <w:tcW w:w="789" w:type="dxa"/>
            <w:shd w:val="clear" w:color="auto" w:fill="FFFF99"/>
            <w:vAlign w:val="center"/>
          </w:tcPr>
          <w:p w14:paraId="1FD04400" w14:textId="77777777" w:rsidR="000069C3" w:rsidRPr="00A608D0" w:rsidRDefault="000069C3" w:rsidP="006D2C36">
            <w:pPr>
              <w:autoSpaceDE w:val="0"/>
              <w:autoSpaceDN w:val="0"/>
              <w:adjustRightInd w:val="0"/>
              <w:jc w:val="center"/>
              <w:rPr>
                <w:rFonts w:ascii="Times New Roman" w:hAnsi="Times New Roman"/>
                <w:b/>
                <w:bCs/>
              </w:rPr>
            </w:pPr>
          </w:p>
        </w:tc>
        <w:tc>
          <w:tcPr>
            <w:tcW w:w="1540" w:type="dxa"/>
            <w:shd w:val="clear" w:color="auto" w:fill="FFFF99"/>
          </w:tcPr>
          <w:p w14:paraId="13CD654E" w14:textId="77777777" w:rsidR="000069C3" w:rsidRPr="00A608D0" w:rsidRDefault="000069C3" w:rsidP="006D2C36">
            <w:pPr>
              <w:autoSpaceDE w:val="0"/>
              <w:autoSpaceDN w:val="0"/>
              <w:adjustRightInd w:val="0"/>
              <w:jc w:val="center"/>
              <w:rPr>
                <w:rFonts w:ascii="Times New Roman" w:hAnsi="Times New Roman"/>
                <w:b/>
                <w:bCs/>
              </w:rPr>
            </w:pPr>
          </w:p>
        </w:tc>
      </w:tr>
      <w:tr w:rsidR="000069C3" w:rsidRPr="00A608D0" w14:paraId="76B22175" w14:textId="77777777" w:rsidTr="000069C3">
        <w:trPr>
          <w:trHeight w:val="305"/>
        </w:trPr>
        <w:tc>
          <w:tcPr>
            <w:tcW w:w="1147" w:type="dxa"/>
            <w:vAlign w:val="center"/>
          </w:tcPr>
          <w:p w14:paraId="1F8BDED6" w14:textId="77777777" w:rsidR="000069C3" w:rsidRPr="00A608D0" w:rsidRDefault="000069C3" w:rsidP="006D2C36">
            <w:pPr>
              <w:autoSpaceDE w:val="0"/>
              <w:autoSpaceDN w:val="0"/>
              <w:adjustRightInd w:val="0"/>
              <w:jc w:val="center"/>
              <w:rPr>
                <w:rFonts w:ascii="Times New Roman" w:hAnsi="Times New Roman"/>
              </w:rPr>
            </w:pPr>
            <w:r w:rsidRPr="00A608D0">
              <w:rPr>
                <w:rFonts w:ascii="Times New Roman" w:hAnsi="Times New Roman"/>
              </w:rPr>
              <w:t>5</w:t>
            </w:r>
          </w:p>
        </w:tc>
        <w:tc>
          <w:tcPr>
            <w:tcW w:w="2781" w:type="dxa"/>
            <w:shd w:val="clear" w:color="auto" w:fill="FFFF99"/>
          </w:tcPr>
          <w:p w14:paraId="53F07B1A" w14:textId="77777777" w:rsidR="000069C3" w:rsidRPr="00A608D0" w:rsidRDefault="000069C3" w:rsidP="006D2C36">
            <w:pPr>
              <w:autoSpaceDE w:val="0"/>
              <w:autoSpaceDN w:val="0"/>
              <w:adjustRightInd w:val="0"/>
              <w:rPr>
                <w:rFonts w:ascii="Times New Roman" w:hAnsi="Times New Roman"/>
                <w:b/>
                <w:bCs/>
              </w:rPr>
            </w:pPr>
          </w:p>
        </w:tc>
        <w:tc>
          <w:tcPr>
            <w:tcW w:w="2300" w:type="dxa"/>
            <w:shd w:val="clear" w:color="auto" w:fill="FFFF99"/>
          </w:tcPr>
          <w:p w14:paraId="4BAF7999" w14:textId="77777777" w:rsidR="000069C3" w:rsidRPr="00A608D0" w:rsidRDefault="000069C3" w:rsidP="006D2C36">
            <w:pPr>
              <w:autoSpaceDE w:val="0"/>
              <w:autoSpaceDN w:val="0"/>
              <w:adjustRightInd w:val="0"/>
              <w:rPr>
                <w:rFonts w:ascii="Times New Roman" w:hAnsi="Times New Roman"/>
                <w:b/>
                <w:bCs/>
              </w:rPr>
            </w:pPr>
          </w:p>
        </w:tc>
        <w:tc>
          <w:tcPr>
            <w:tcW w:w="1437" w:type="dxa"/>
            <w:shd w:val="clear" w:color="auto" w:fill="FFFF99"/>
          </w:tcPr>
          <w:p w14:paraId="25D8C4AA" w14:textId="77777777" w:rsidR="000069C3" w:rsidRPr="00A608D0" w:rsidRDefault="000069C3" w:rsidP="006D2C36">
            <w:pPr>
              <w:autoSpaceDE w:val="0"/>
              <w:autoSpaceDN w:val="0"/>
              <w:adjustRightInd w:val="0"/>
              <w:rPr>
                <w:rFonts w:ascii="Times New Roman" w:hAnsi="Times New Roman"/>
                <w:b/>
                <w:bCs/>
              </w:rPr>
            </w:pPr>
          </w:p>
        </w:tc>
        <w:tc>
          <w:tcPr>
            <w:tcW w:w="1047" w:type="dxa"/>
            <w:shd w:val="clear" w:color="auto" w:fill="FFFF99"/>
          </w:tcPr>
          <w:p w14:paraId="07FD7EAF" w14:textId="77777777" w:rsidR="000069C3" w:rsidRPr="00A608D0" w:rsidRDefault="000069C3" w:rsidP="006D2C36">
            <w:pPr>
              <w:autoSpaceDE w:val="0"/>
              <w:autoSpaceDN w:val="0"/>
              <w:adjustRightInd w:val="0"/>
              <w:rPr>
                <w:rFonts w:ascii="Times New Roman" w:hAnsi="Times New Roman"/>
                <w:b/>
                <w:bCs/>
              </w:rPr>
            </w:pPr>
          </w:p>
        </w:tc>
        <w:tc>
          <w:tcPr>
            <w:tcW w:w="789" w:type="dxa"/>
            <w:shd w:val="clear" w:color="auto" w:fill="FFFF99"/>
            <w:vAlign w:val="center"/>
          </w:tcPr>
          <w:p w14:paraId="22F1B9A5" w14:textId="77777777" w:rsidR="000069C3" w:rsidRPr="00A608D0" w:rsidRDefault="000069C3" w:rsidP="006D2C36">
            <w:pPr>
              <w:autoSpaceDE w:val="0"/>
              <w:autoSpaceDN w:val="0"/>
              <w:adjustRightInd w:val="0"/>
              <w:jc w:val="center"/>
              <w:rPr>
                <w:rFonts w:ascii="Times New Roman" w:hAnsi="Times New Roman"/>
                <w:b/>
                <w:bCs/>
              </w:rPr>
            </w:pPr>
          </w:p>
        </w:tc>
        <w:tc>
          <w:tcPr>
            <w:tcW w:w="1540" w:type="dxa"/>
            <w:shd w:val="clear" w:color="auto" w:fill="FFFF99"/>
          </w:tcPr>
          <w:p w14:paraId="2E6BC004" w14:textId="77777777" w:rsidR="000069C3" w:rsidRPr="00A608D0" w:rsidRDefault="000069C3" w:rsidP="006D2C36">
            <w:pPr>
              <w:autoSpaceDE w:val="0"/>
              <w:autoSpaceDN w:val="0"/>
              <w:adjustRightInd w:val="0"/>
              <w:jc w:val="center"/>
              <w:rPr>
                <w:rFonts w:ascii="Times New Roman" w:hAnsi="Times New Roman"/>
                <w:b/>
                <w:bCs/>
              </w:rPr>
            </w:pPr>
          </w:p>
        </w:tc>
      </w:tr>
    </w:tbl>
    <w:p w14:paraId="2ABA74B3" w14:textId="77777777" w:rsidR="000069C3" w:rsidRPr="00A608D0" w:rsidRDefault="000069C3" w:rsidP="000069C3">
      <w:pPr>
        <w:autoSpaceDE w:val="0"/>
        <w:autoSpaceDN w:val="0"/>
        <w:adjustRightInd w:val="0"/>
        <w:rPr>
          <w:rFonts w:ascii="Times New Roman" w:hAnsi="Times New Roman"/>
          <w:b/>
          <w:bCs/>
        </w:rPr>
      </w:pPr>
    </w:p>
    <w:p w14:paraId="4E1BBFC8" w14:textId="77777777" w:rsidR="000069C3" w:rsidRPr="004331DD" w:rsidRDefault="000069C3" w:rsidP="000069C3">
      <w:pPr>
        <w:autoSpaceDE w:val="0"/>
        <w:autoSpaceDN w:val="0"/>
        <w:adjustRightInd w:val="0"/>
        <w:rPr>
          <w:rFonts w:ascii="Times New Roman" w:hAnsi="Times New Roman"/>
          <w:b/>
          <w:bCs/>
        </w:rPr>
      </w:pPr>
      <w:r w:rsidRPr="00A608D0">
        <w:rPr>
          <w:rFonts w:ascii="Times New Roman" w:hAnsi="Times New Roman"/>
          <w:b/>
          <w:bCs/>
        </w:rPr>
        <w:t>All Counties Proposed:</w:t>
      </w:r>
    </w:p>
    <w:p w14:paraId="199943CF" w14:textId="77777777" w:rsidR="000069C3" w:rsidRPr="004331DD" w:rsidRDefault="000069C3" w:rsidP="000069C3">
      <w:pPr>
        <w:autoSpaceDE w:val="0"/>
        <w:autoSpaceDN w:val="0"/>
        <w:adjustRightInd w:val="0"/>
        <w:rPr>
          <w:rFonts w:ascii="Times New Roman" w:hAnsi="Times New Roman"/>
          <w:i/>
          <w:iCs/>
        </w:rPr>
      </w:pPr>
      <w:r w:rsidRPr="00A608D0">
        <w:rPr>
          <w:rFonts w:ascii="Times New Roman" w:hAnsi="Times New Roman"/>
          <w:i/>
          <w:iCs/>
        </w:rPr>
        <w:t>Instructions</w:t>
      </w:r>
      <w:r>
        <w:rPr>
          <w:rFonts w:ascii="Times New Roman" w:hAnsi="Times New Roman"/>
        </w:rPr>
        <w:t xml:space="preserve">: </w:t>
      </w:r>
      <w:r w:rsidRPr="00A608D0">
        <w:rPr>
          <w:rFonts w:ascii="Times New Roman" w:hAnsi="Times New Roman"/>
        </w:rPr>
        <w:t xml:space="preserve">Please only fill out the yellow-shaded cells. For each CAC </w:t>
      </w:r>
      <w:r>
        <w:rPr>
          <w:rFonts w:ascii="Times New Roman" w:hAnsi="Times New Roman"/>
        </w:rPr>
        <w:t>l</w:t>
      </w:r>
      <w:r w:rsidRPr="00A608D0">
        <w:rPr>
          <w:rFonts w:ascii="Times New Roman" w:hAnsi="Times New Roman"/>
        </w:rPr>
        <w:t>ocation identified above, please enter the associated “CAC N</w:t>
      </w:r>
      <w:r>
        <w:rPr>
          <w:rFonts w:ascii="Times New Roman" w:hAnsi="Times New Roman"/>
        </w:rPr>
        <w:t>umber</w:t>
      </w:r>
      <w:r w:rsidRPr="00A608D0">
        <w:rPr>
          <w:rFonts w:ascii="Times New Roman" w:hAnsi="Times New Roman"/>
        </w:rPr>
        <w:t xml:space="preserve">” in the yellow cell next to each county served by that CAC </w:t>
      </w:r>
      <w:r>
        <w:rPr>
          <w:rFonts w:ascii="Times New Roman" w:hAnsi="Times New Roman"/>
        </w:rPr>
        <w:t>l</w:t>
      </w:r>
      <w:r w:rsidRPr="00A608D0">
        <w:rPr>
          <w:rFonts w:ascii="Times New Roman" w:hAnsi="Times New Roman"/>
        </w:rPr>
        <w:t>ocation.</w:t>
      </w:r>
      <w:r>
        <w:rPr>
          <w:rFonts w:ascii="Times New Roman" w:hAnsi="Times New Roman"/>
        </w:rPr>
        <w:t xml:space="preserve"> In the situation that a provider proposes serving the same county from multiple CAC locations, please enter all CAC numbers associated with all CAC locations serving that county.</w:t>
      </w:r>
    </w:p>
    <w:p w14:paraId="27CB221C" w14:textId="77777777" w:rsidR="000069C3" w:rsidRPr="00A608D0" w:rsidRDefault="000069C3" w:rsidP="000069C3">
      <w:pPr>
        <w:autoSpaceDE w:val="0"/>
        <w:autoSpaceDN w:val="0"/>
        <w:adjustRightInd w:val="0"/>
        <w:rPr>
          <w:rFonts w:ascii="Times New Roman" w:hAnsi="Times New Roman"/>
        </w:rPr>
      </w:pPr>
    </w:p>
    <w:p w14:paraId="36E851B5" w14:textId="77777777" w:rsidR="000069C3" w:rsidRPr="00A608D0" w:rsidRDefault="000069C3" w:rsidP="000069C3">
      <w:pPr>
        <w:autoSpaceDE w:val="0"/>
        <w:autoSpaceDN w:val="0"/>
        <w:adjustRightInd w:val="0"/>
        <w:rPr>
          <w:rFonts w:ascii="Times New Roman" w:hAnsi="Times New Roman"/>
          <w:b/>
          <w:bCs/>
        </w:rPr>
      </w:pPr>
      <w:r w:rsidRPr="00A608D0">
        <w:rPr>
          <w:rFonts w:ascii="Times New Roman" w:hAnsi="Times New Roman"/>
          <w:i/>
          <w:iCs/>
        </w:rPr>
        <w:t xml:space="preserve">Example: Provider A is proposing two CAC </w:t>
      </w:r>
      <w:r>
        <w:rPr>
          <w:rFonts w:ascii="Times New Roman" w:hAnsi="Times New Roman"/>
          <w:i/>
          <w:iCs/>
        </w:rPr>
        <w:t>l</w:t>
      </w:r>
      <w:r w:rsidRPr="00A608D0">
        <w:rPr>
          <w:rFonts w:ascii="Times New Roman" w:hAnsi="Times New Roman"/>
          <w:i/>
          <w:iCs/>
        </w:rPr>
        <w:t xml:space="preserve">ocations. The first CAC Location that Provider A listed in the above table serves </w:t>
      </w:r>
      <w:proofErr w:type="gramStart"/>
      <w:r w:rsidRPr="00A608D0">
        <w:rPr>
          <w:rFonts w:ascii="Times New Roman" w:hAnsi="Times New Roman"/>
          <w:i/>
          <w:iCs/>
        </w:rPr>
        <w:t>Lake county</w:t>
      </w:r>
      <w:proofErr w:type="gramEnd"/>
      <w:r w:rsidRPr="00A608D0">
        <w:rPr>
          <w:rFonts w:ascii="Times New Roman" w:hAnsi="Times New Roman"/>
          <w:i/>
          <w:iCs/>
        </w:rPr>
        <w:t xml:space="preserve">. The second CAC </w:t>
      </w:r>
      <w:r>
        <w:rPr>
          <w:rFonts w:ascii="Times New Roman" w:hAnsi="Times New Roman"/>
          <w:i/>
          <w:iCs/>
        </w:rPr>
        <w:t>l</w:t>
      </w:r>
      <w:r w:rsidRPr="00A608D0">
        <w:rPr>
          <w:rFonts w:ascii="Times New Roman" w:hAnsi="Times New Roman"/>
          <w:i/>
          <w:iCs/>
        </w:rPr>
        <w:t xml:space="preserve">ocation Provider A listed in the above table serves Clay, Parke, and Sullivan counties. Provider A then enters a “1” in the yellow-shaded cell next to </w:t>
      </w:r>
      <w:proofErr w:type="gramStart"/>
      <w:r w:rsidRPr="00A608D0">
        <w:rPr>
          <w:rFonts w:ascii="Times New Roman" w:hAnsi="Times New Roman"/>
          <w:i/>
          <w:iCs/>
        </w:rPr>
        <w:t>Lake county</w:t>
      </w:r>
      <w:proofErr w:type="gramEnd"/>
      <w:r w:rsidRPr="00A608D0">
        <w:rPr>
          <w:rFonts w:ascii="Times New Roman" w:hAnsi="Times New Roman"/>
          <w:i/>
          <w:iCs/>
        </w:rPr>
        <w:t>, and a “2” in each of the yellow shaded cells next to Clay, Parke, and Sullivan counties.</w:t>
      </w:r>
    </w:p>
    <w:tbl>
      <w:tblPr>
        <w:tblW w:w="11448" w:type="dxa"/>
        <w:jc w:val="center"/>
        <w:tblLayout w:type="fixed"/>
        <w:tblCellMar>
          <w:left w:w="14" w:type="dxa"/>
          <w:right w:w="14" w:type="dxa"/>
        </w:tblCellMar>
        <w:tblLook w:val="04A0" w:firstRow="1" w:lastRow="0" w:firstColumn="1" w:lastColumn="0" w:noHBand="0" w:noVBand="1"/>
      </w:tblPr>
      <w:tblGrid>
        <w:gridCol w:w="630"/>
        <w:gridCol w:w="810"/>
        <w:gridCol w:w="720"/>
        <w:gridCol w:w="630"/>
        <w:gridCol w:w="900"/>
        <w:gridCol w:w="720"/>
        <w:gridCol w:w="630"/>
        <w:gridCol w:w="989"/>
        <w:gridCol w:w="711"/>
        <w:gridCol w:w="630"/>
        <w:gridCol w:w="990"/>
        <w:gridCol w:w="18"/>
        <w:gridCol w:w="712"/>
        <w:gridCol w:w="18"/>
        <w:gridCol w:w="612"/>
        <w:gridCol w:w="18"/>
        <w:gridCol w:w="972"/>
        <w:gridCol w:w="18"/>
        <w:gridCol w:w="702"/>
        <w:gridCol w:w="18"/>
      </w:tblGrid>
      <w:tr w:rsidR="000069C3" w:rsidRPr="00A608D0" w14:paraId="787418BF" w14:textId="77777777" w:rsidTr="006D2C36">
        <w:trPr>
          <w:trHeight w:val="250"/>
          <w:jc w:val="center"/>
        </w:trPr>
        <w:tc>
          <w:tcPr>
            <w:tcW w:w="630" w:type="dxa"/>
            <w:tcBorders>
              <w:top w:val="single" w:sz="12" w:space="0" w:color="auto"/>
              <w:left w:val="single" w:sz="12" w:space="0" w:color="auto"/>
              <w:bottom w:val="single" w:sz="12" w:space="0" w:color="auto"/>
              <w:right w:val="single" w:sz="4" w:space="0" w:color="auto"/>
            </w:tcBorders>
            <w:shd w:val="clear" w:color="auto" w:fill="EEECE1" w:themeFill="background2"/>
            <w:noWrap/>
            <w:vAlign w:val="center"/>
          </w:tcPr>
          <w:p w14:paraId="099355D0"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Region</w:t>
            </w:r>
          </w:p>
        </w:tc>
        <w:tc>
          <w:tcPr>
            <w:tcW w:w="810" w:type="dxa"/>
            <w:tcBorders>
              <w:top w:val="single" w:sz="12" w:space="0" w:color="auto"/>
              <w:left w:val="single" w:sz="4" w:space="0" w:color="auto"/>
              <w:bottom w:val="single" w:sz="12" w:space="0" w:color="auto"/>
              <w:right w:val="single" w:sz="4" w:space="0" w:color="auto"/>
            </w:tcBorders>
            <w:shd w:val="clear" w:color="auto" w:fill="EEECE1" w:themeFill="background2"/>
            <w:noWrap/>
            <w:vAlign w:val="center"/>
          </w:tcPr>
          <w:p w14:paraId="744FC3DB"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County</w:t>
            </w:r>
          </w:p>
        </w:tc>
        <w:tc>
          <w:tcPr>
            <w:tcW w:w="720" w:type="dxa"/>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3319AAB6"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 xml:space="preserve">CAC </w:t>
            </w:r>
          </w:p>
          <w:p w14:paraId="7AB6CF39"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Number</w:t>
            </w:r>
          </w:p>
        </w:tc>
        <w:tc>
          <w:tcPr>
            <w:tcW w:w="630" w:type="dxa"/>
            <w:tcBorders>
              <w:top w:val="single" w:sz="12" w:space="0" w:color="auto"/>
              <w:left w:val="single" w:sz="12" w:space="0" w:color="auto"/>
              <w:bottom w:val="single" w:sz="12" w:space="0" w:color="auto"/>
              <w:right w:val="single" w:sz="4" w:space="0" w:color="auto"/>
            </w:tcBorders>
            <w:shd w:val="clear" w:color="auto" w:fill="EEECE1" w:themeFill="background2"/>
            <w:vAlign w:val="center"/>
          </w:tcPr>
          <w:p w14:paraId="5238A602"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Region</w:t>
            </w:r>
          </w:p>
        </w:tc>
        <w:tc>
          <w:tcPr>
            <w:tcW w:w="900" w:type="dxa"/>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62456E92"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County</w:t>
            </w:r>
          </w:p>
        </w:tc>
        <w:tc>
          <w:tcPr>
            <w:tcW w:w="720" w:type="dxa"/>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1CAFBAB2"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 xml:space="preserve">CAC </w:t>
            </w:r>
          </w:p>
          <w:p w14:paraId="1C9A0879"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Number</w:t>
            </w:r>
          </w:p>
        </w:tc>
        <w:tc>
          <w:tcPr>
            <w:tcW w:w="630" w:type="dxa"/>
            <w:tcBorders>
              <w:top w:val="single" w:sz="12" w:space="0" w:color="auto"/>
              <w:left w:val="single" w:sz="12" w:space="0" w:color="auto"/>
              <w:bottom w:val="single" w:sz="12" w:space="0" w:color="auto"/>
              <w:right w:val="single" w:sz="4" w:space="0" w:color="auto"/>
            </w:tcBorders>
            <w:shd w:val="clear" w:color="auto" w:fill="EEECE1" w:themeFill="background2"/>
            <w:vAlign w:val="center"/>
          </w:tcPr>
          <w:p w14:paraId="5C43BA36"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Region</w:t>
            </w:r>
          </w:p>
        </w:tc>
        <w:tc>
          <w:tcPr>
            <w:tcW w:w="989" w:type="dxa"/>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2D4B828F"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County</w:t>
            </w:r>
          </w:p>
        </w:tc>
        <w:tc>
          <w:tcPr>
            <w:tcW w:w="711" w:type="dxa"/>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44DC72BA"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CAC Number</w:t>
            </w:r>
          </w:p>
        </w:tc>
        <w:tc>
          <w:tcPr>
            <w:tcW w:w="630" w:type="dxa"/>
            <w:tcBorders>
              <w:top w:val="single" w:sz="12" w:space="0" w:color="auto"/>
              <w:left w:val="single" w:sz="12" w:space="0" w:color="auto"/>
              <w:bottom w:val="single" w:sz="12" w:space="0" w:color="auto"/>
              <w:right w:val="single" w:sz="4" w:space="0" w:color="auto"/>
            </w:tcBorders>
            <w:shd w:val="clear" w:color="auto" w:fill="EEECE1" w:themeFill="background2"/>
            <w:vAlign w:val="center"/>
          </w:tcPr>
          <w:p w14:paraId="582A2E0C"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Region</w:t>
            </w:r>
          </w:p>
        </w:tc>
        <w:tc>
          <w:tcPr>
            <w:tcW w:w="1008" w:type="dxa"/>
            <w:gridSpan w:val="2"/>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65357273"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County</w:t>
            </w:r>
          </w:p>
        </w:tc>
        <w:tc>
          <w:tcPr>
            <w:tcW w:w="730" w:type="dxa"/>
            <w:gridSpan w:val="2"/>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4E749BCA"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 xml:space="preserve">CAC </w:t>
            </w:r>
          </w:p>
          <w:p w14:paraId="6A897171"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Number</w:t>
            </w:r>
          </w:p>
        </w:tc>
        <w:tc>
          <w:tcPr>
            <w:tcW w:w="630" w:type="dxa"/>
            <w:gridSpan w:val="2"/>
            <w:tcBorders>
              <w:top w:val="single" w:sz="12" w:space="0" w:color="auto"/>
              <w:left w:val="single" w:sz="12" w:space="0" w:color="auto"/>
              <w:bottom w:val="single" w:sz="12" w:space="0" w:color="auto"/>
              <w:right w:val="single" w:sz="4" w:space="0" w:color="auto"/>
            </w:tcBorders>
            <w:shd w:val="clear" w:color="auto" w:fill="EEECE1" w:themeFill="background2"/>
            <w:vAlign w:val="center"/>
          </w:tcPr>
          <w:p w14:paraId="35D1ECD2"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Region</w:t>
            </w:r>
          </w:p>
        </w:tc>
        <w:tc>
          <w:tcPr>
            <w:tcW w:w="990" w:type="dxa"/>
            <w:gridSpan w:val="2"/>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5176F5ED"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County</w:t>
            </w:r>
          </w:p>
        </w:tc>
        <w:tc>
          <w:tcPr>
            <w:tcW w:w="720" w:type="dxa"/>
            <w:gridSpan w:val="2"/>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5BC5636E"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 xml:space="preserve">CAC </w:t>
            </w:r>
          </w:p>
          <w:p w14:paraId="3E84671A" w14:textId="77777777" w:rsidR="000069C3" w:rsidRPr="00A608D0" w:rsidRDefault="000069C3" w:rsidP="006D2C36">
            <w:pPr>
              <w:jc w:val="center"/>
              <w:rPr>
                <w:rFonts w:ascii="Times New Roman" w:hAnsi="Times New Roman"/>
                <w:b/>
                <w:bCs/>
                <w:sz w:val="18"/>
                <w:szCs w:val="18"/>
              </w:rPr>
            </w:pPr>
            <w:r w:rsidRPr="00A608D0">
              <w:rPr>
                <w:rFonts w:ascii="Times New Roman" w:hAnsi="Times New Roman"/>
                <w:b/>
                <w:bCs/>
                <w:sz w:val="18"/>
                <w:szCs w:val="18"/>
              </w:rPr>
              <w:t>Number</w:t>
            </w:r>
          </w:p>
        </w:tc>
      </w:tr>
      <w:tr w:rsidR="000069C3" w:rsidRPr="00A608D0" w14:paraId="13A533DA" w14:textId="77777777" w:rsidTr="006D2C36">
        <w:trPr>
          <w:trHeight w:val="250"/>
          <w:jc w:val="center"/>
        </w:trPr>
        <w:tc>
          <w:tcPr>
            <w:tcW w:w="63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8E6627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w:t>
            </w:r>
          </w:p>
        </w:tc>
        <w:tc>
          <w:tcPr>
            <w:tcW w:w="810" w:type="dxa"/>
            <w:tcBorders>
              <w:top w:val="single" w:sz="12" w:space="0" w:color="auto"/>
              <w:left w:val="single" w:sz="4" w:space="0" w:color="auto"/>
              <w:bottom w:val="single" w:sz="12" w:space="0" w:color="auto"/>
              <w:right w:val="single" w:sz="4" w:space="0" w:color="auto"/>
            </w:tcBorders>
            <w:shd w:val="clear" w:color="auto" w:fill="FFFFFF" w:themeFill="background1"/>
            <w:noWrap/>
            <w:vAlign w:val="center"/>
            <w:hideMark/>
          </w:tcPr>
          <w:p w14:paraId="595BDAC6"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Lake</w:t>
            </w:r>
          </w:p>
        </w:tc>
        <w:tc>
          <w:tcPr>
            <w:tcW w:w="720" w:type="dxa"/>
            <w:tcBorders>
              <w:top w:val="single" w:sz="12" w:space="0" w:color="auto"/>
              <w:left w:val="single" w:sz="4" w:space="0" w:color="auto"/>
              <w:bottom w:val="single" w:sz="12" w:space="0" w:color="auto"/>
              <w:right w:val="single" w:sz="12" w:space="0" w:color="auto"/>
            </w:tcBorders>
            <w:shd w:val="clear" w:color="auto" w:fill="FFFF99"/>
            <w:vAlign w:val="center"/>
          </w:tcPr>
          <w:p w14:paraId="33E4C794"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6AC956F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5</w:t>
            </w:r>
          </w:p>
        </w:tc>
        <w:tc>
          <w:tcPr>
            <w:tcW w:w="900" w:type="dxa"/>
            <w:tcBorders>
              <w:top w:val="single" w:sz="12" w:space="0" w:color="auto"/>
              <w:left w:val="single" w:sz="4" w:space="0" w:color="auto"/>
              <w:bottom w:val="single" w:sz="4" w:space="0" w:color="auto"/>
              <w:right w:val="single" w:sz="4" w:space="0" w:color="auto"/>
            </w:tcBorders>
            <w:vAlign w:val="center"/>
          </w:tcPr>
          <w:p w14:paraId="49198E7B"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Carroll</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747BD53B"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right w:val="single" w:sz="4" w:space="0" w:color="auto"/>
            </w:tcBorders>
            <w:vAlign w:val="center"/>
          </w:tcPr>
          <w:p w14:paraId="4DB01C6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8</w:t>
            </w:r>
          </w:p>
        </w:tc>
        <w:tc>
          <w:tcPr>
            <w:tcW w:w="989" w:type="dxa"/>
            <w:tcBorders>
              <w:top w:val="single" w:sz="12" w:space="0" w:color="auto"/>
              <w:left w:val="single" w:sz="4" w:space="0" w:color="auto"/>
              <w:bottom w:val="single" w:sz="4" w:space="0" w:color="auto"/>
              <w:right w:val="single" w:sz="4" w:space="0" w:color="auto"/>
            </w:tcBorders>
            <w:vAlign w:val="center"/>
          </w:tcPr>
          <w:p w14:paraId="783DE7CA"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Clay</w:t>
            </w:r>
          </w:p>
        </w:tc>
        <w:tc>
          <w:tcPr>
            <w:tcW w:w="711" w:type="dxa"/>
            <w:tcBorders>
              <w:top w:val="single" w:sz="12" w:space="0" w:color="auto"/>
              <w:left w:val="single" w:sz="4" w:space="0" w:color="auto"/>
              <w:bottom w:val="single" w:sz="4" w:space="0" w:color="auto"/>
              <w:right w:val="single" w:sz="12" w:space="0" w:color="auto"/>
            </w:tcBorders>
            <w:shd w:val="clear" w:color="auto" w:fill="FFFF99"/>
            <w:vAlign w:val="center"/>
          </w:tcPr>
          <w:p w14:paraId="79F22AD0"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5A61664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13</w:t>
            </w:r>
          </w:p>
        </w:tc>
        <w:tc>
          <w:tcPr>
            <w:tcW w:w="1008" w:type="dxa"/>
            <w:gridSpan w:val="2"/>
            <w:tcBorders>
              <w:top w:val="single" w:sz="12" w:space="0" w:color="auto"/>
              <w:left w:val="single" w:sz="4" w:space="0" w:color="auto"/>
              <w:bottom w:val="single" w:sz="4" w:space="0" w:color="auto"/>
              <w:right w:val="single" w:sz="4" w:space="0" w:color="auto"/>
            </w:tcBorders>
            <w:vAlign w:val="center"/>
          </w:tcPr>
          <w:p w14:paraId="659D56E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Brown</w:t>
            </w:r>
          </w:p>
        </w:tc>
        <w:tc>
          <w:tcPr>
            <w:tcW w:w="73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601AF291" w14:textId="77777777" w:rsidR="000069C3" w:rsidRPr="00A608D0" w:rsidRDefault="000069C3" w:rsidP="006D2C36">
            <w:pPr>
              <w:jc w:val="center"/>
              <w:rPr>
                <w:rFonts w:ascii="Times New Roman" w:hAnsi="Times New Roman"/>
                <w:sz w:val="18"/>
                <w:szCs w:val="18"/>
              </w:rPr>
            </w:pPr>
          </w:p>
        </w:tc>
        <w:tc>
          <w:tcPr>
            <w:tcW w:w="630" w:type="dxa"/>
            <w:gridSpan w:val="2"/>
            <w:vMerge w:val="restart"/>
            <w:tcBorders>
              <w:top w:val="single" w:sz="12" w:space="0" w:color="auto"/>
              <w:left w:val="single" w:sz="12" w:space="0" w:color="auto"/>
              <w:right w:val="single" w:sz="4" w:space="0" w:color="auto"/>
            </w:tcBorders>
            <w:vAlign w:val="center"/>
          </w:tcPr>
          <w:p w14:paraId="04D8960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16</w:t>
            </w:r>
          </w:p>
        </w:tc>
        <w:tc>
          <w:tcPr>
            <w:tcW w:w="990" w:type="dxa"/>
            <w:gridSpan w:val="2"/>
            <w:tcBorders>
              <w:top w:val="single" w:sz="12" w:space="0" w:color="auto"/>
              <w:left w:val="single" w:sz="4" w:space="0" w:color="auto"/>
              <w:bottom w:val="single" w:sz="4" w:space="0" w:color="auto"/>
              <w:right w:val="single" w:sz="4" w:space="0" w:color="auto"/>
            </w:tcBorders>
            <w:vAlign w:val="center"/>
          </w:tcPr>
          <w:p w14:paraId="0400F70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Gibson</w:t>
            </w:r>
          </w:p>
        </w:tc>
        <w:tc>
          <w:tcPr>
            <w:tcW w:w="72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3411382F" w14:textId="77777777" w:rsidR="000069C3" w:rsidRPr="00A608D0" w:rsidRDefault="000069C3" w:rsidP="006D2C36">
            <w:pPr>
              <w:jc w:val="center"/>
              <w:rPr>
                <w:rFonts w:ascii="Times New Roman" w:hAnsi="Times New Roman"/>
                <w:sz w:val="18"/>
                <w:szCs w:val="18"/>
              </w:rPr>
            </w:pPr>
          </w:p>
        </w:tc>
      </w:tr>
      <w:tr w:rsidR="000069C3" w:rsidRPr="00A608D0" w14:paraId="1393124A" w14:textId="77777777" w:rsidTr="006D2C36">
        <w:trPr>
          <w:trHeight w:val="250"/>
          <w:jc w:val="center"/>
        </w:trPr>
        <w:tc>
          <w:tcPr>
            <w:tcW w:w="63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3C2DE54"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2</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noWrap/>
            <w:vAlign w:val="center"/>
            <w:hideMark/>
          </w:tcPr>
          <w:p w14:paraId="25D815D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Benton</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6DCA53A2"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05F76418"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7EC7921B"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Clinton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493D0826"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456E7AD6"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3A6B463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Parke</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4070DFEE"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454B794A"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7B78DED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Greene</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670947C6"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6A137256"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7162D4E"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Knox</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78D4B790" w14:textId="77777777" w:rsidR="000069C3" w:rsidRPr="00A608D0" w:rsidRDefault="000069C3" w:rsidP="006D2C36">
            <w:pPr>
              <w:jc w:val="center"/>
              <w:rPr>
                <w:rFonts w:ascii="Times New Roman" w:hAnsi="Times New Roman"/>
                <w:sz w:val="18"/>
                <w:szCs w:val="18"/>
              </w:rPr>
            </w:pPr>
          </w:p>
        </w:tc>
      </w:tr>
      <w:tr w:rsidR="000069C3" w:rsidRPr="00A608D0" w14:paraId="661B23AC"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0C3167D8"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697D78"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Jasper</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0FFF40AF"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4E61361E"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0265EDC0"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Fountain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1B5E91DB"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160E2D65"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38F033F7"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Sullivan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72064E03"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76EBCDA3"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4F3CCC7E"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Lawrence</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bottom"/>
          </w:tcPr>
          <w:p w14:paraId="6A7DD55D"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786F3795"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DB4576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Pike</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6A8AB3A8" w14:textId="77777777" w:rsidR="000069C3" w:rsidRPr="00A608D0" w:rsidRDefault="000069C3" w:rsidP="006D2C36">
            <w:pPr>
              <w:jc w:val="center"/>
              <w:rPr>
                <w:rFonts w:ascii="Times New Roman" w:hAnsi="Times New Roman"/>
                <w:sz w:val="18"/>
                <w:szCs w:val="18"/>
              </w:rPr>
            </w:pPr>
          </w:p>
        </w:tc>
      </w:tr>
      <w:tr w:rsidR="000069C3" w:rsidRPr="00A608D0" w14:paraId="622E00F3"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3A34700D"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BB7226"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LaPorte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1A16E3F7"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7B342B22"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1B679E3B"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Tippecanoe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712E000B" w14:textId="77777777" w:rsidR="000069C3" w:rsidRPr="00A608D0" w:rsidRDefault="000069C3" w:rsidP="006D2C36">
            <w:pPr>
              <w:jc w:val="center"/>
              <w:rPr>
                <w:rFonts w:ascii="Times New Roman" w:hAnsi="Times New Roman"/>
                <w:b/>
                <w:bCs/>
                <w:sz w:val="18"/>
                <w:szCs w:val="18"/>
              </w:rPr>
            </w:pPr>
          </w:p>
        </w:tc>
        <w:tc>
          <w:tcPr>
            <w:tcW w:w="630" w:type="dxa"/>
            <w:vMerge/>
            <w:tcBorders>
              <w:left w:val="single" w:sz="12" w:space="0" w:color="auto"/>
              <w:right w:val="single" w:sz="4" w:space="0" w:color="auto"/>
            </w:tcBorders>
            <w:vAlign w:val="center"/>
          </w:tcPr>
          <w:p w14:paraId="0CC49232"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6C2946BA"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Vermillion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068B411D"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274DAC9C"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69E3A38D"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Monroe</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bottom"/>
          </w:tcPr>
          <w:p w14:paraId="5D0651FB"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5683EA64"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DC3E0D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Posey</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7E962C4A" w14:textId="77777777" w:rsidR="000069C3" w:rsidRPr="00A608D0" w:rsidRDefault="000069C3" w:rsidP="006D2C36">
            <w:pPr>
              <w:jc w:val="center"/>
              <w:rPr>
                <w:rFonts w:ascii="Times New Roman" w:hAnsi="Times New Roman"/>
                <w:sz w:val="18"/>
                <w:szCs w:val="18"/>
              </w:rPr>
            </w:pPr>
          </w:p>
        </w:tc>
      </w:tr>
      <w:tr w:rsidR="000069C3" w:rsidRPr="00A608D0" w14:paraId="0590BBE7"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19E7640A"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F58D7A"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Newton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534163DA"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0EA07691"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3CF16062"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Warren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130B62ED"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bottom w:val="single" w:sz="12" w:space="0" w:color="auto"/>
              <w:right w:val="single" w:sz="4" w:space="0" w:color="auto"/>
            </w:tcBorders>
            <w:vAlign w:val="center"/>
          </w:tcPr>
          <w:p w14:paraId="36DED0FA"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1D03C71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Vigo</w:t>
            </w:r>
          </w:p>
        </w:tc>
        <w:tc>
          <w:tcPr>
            <w:tcW w:w="711" w:type="dxa"/>
            <w:tcBorders>
              <w:top w:val="single" w:sz="4" w:space="0" w:color="auto"/>
              <w:left w:val="single" w:sz="4" w:space="0" w:color="auto"/>
              <w:bottom w:val="single" w:sz="12" w:space="0" w:color="auto"/>
              <w:right w:val="single" w:sz="12" w:space="0" w:color="auto"/>
            </w:tcBorders>
            <w:shd w:val="clear" w:color="auto" w:fill="FFFF99"/>
            <w:vAlign w:val="center"/>
          </w:tcPr>
          <w:p w14:paraId="34FA512B"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0208A9DA"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12" w:space="0" w:color="auto"/>
              <w:right w:val="single" w:sz="4" w:space="0" w:color="auto"/>
            </w:tcBorders>
            <w:vAlign w:val="center"/>
          </w:tcPr>
          <w:p w14:paraId="2168D1C2"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Owen</w:t>
            </w:r>
          </w:p>
        </w:tc>
        <w:tc>
          <w:tcPr>
            <w:tcW w:w="730" w:type="dxa"/>
            <w:gridSpan w:val="2"/>
            <w:tcBorders>
              <w:top w:val="single" w:sz="4" w:space="0" w:color="auto"/>
              <w:left w:val="single" w:sz="4" w:space="0" w:color="auto"/>
              <w:bottom w:val="single" w:sz="12" w:space="0" w:color="auto"/>
              <w:right w:val="single" w:sz="12" w:space="0" w:color="auto"/>
            </w:tcBorders>
            <w:shd w:val="clear" w:color="auto" w:fill="FFFF99"/>
            <w:vAlign w:val="bottom"/>
          </w:tcPr>
          <w:p w14:paraId="4D43D6D8"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3E96055E"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C58CC6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Vanderburgh</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5A567ED" w14:textId="77777777" w:rsidR="000069C3" w:rsidRPr="00A608D0" w:rsidRDefault="000069C3" w:rsidP="006D2C36">
            <w:pPr>
              <w:jc w:val="center"/>
              <w:rPr>
                <w:rFonts w:ascii="Times New Roman" w:hAnsi="Times New Roman"/>
                <w:sz w:val="18"/>
                <w:szCs w:val="18"/>
              </w:rPr>
            </w:pPr>
          </w:p>
        </w:tc>
      </w:tr>
      <w:tr w:rsidR="000069C3" w:rsidRPr="00A608D0" w14:paraId="4BA431F6"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1C85475D"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0F8856"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Porter</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2EEE2502"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010E886F"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14:paraId="2594C17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White</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56CF0CCF"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right w:val="single" w:sz="4" w:space="0" w:color="auto"/>
            </w:tcBorders>
            <w:vAlign w:val="center"/>
          </w:tcPr>
          <w:p w14:paraId="602B3BF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9</w:t>
            </w:r>
          </w:p>
        </w:tc>
        <w:tc>
          <w:tcPr>
            <w:tcW w:w="989" w:type="dxa"/>
            <w:tcBorders>
              <w:top w:val="single" w:sz="12" w:space="0" w:color="auto"/>
              <w:left w:val="single" w:sz="4" w:space="0" w:color="auto"/>
              <w:bottom w:val="single" w:sz="4" w:space="0" w:color="auto"/>
              <w:right w:val="single" w:sz="4" w:space="0" w:color="auto"/>
            </w:tcBorders>
            <w:vAlign w:val="center"/>
          </w:tcPr>
          <w:p w14:paraId="75A8AEA6"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Montgomery</w:t>
            </w:r>
          </w:p>
        </w:tc>
        <w:tc>
          <w:tcPr>
            <w:tcW w:w="711" w:type="dxa"/>
            <w:tcBorders>
              <w:top w:val="single" w:sz="12" w:space="0" w:color="auto"/>
              <w:left w:val="single" w:sz="4" w:space="0" w:color="auto"/>
              <w:bottom w:val="single" w:sz="4" w:space="0" w:color="auto"/>
              <w:right w:val="single" w:sz="12" w:space="0" w:color="auto"/>
            </w:tcBorders>
            <w:shd w:val="clear" w:color="auto" w:fill="FFFF99"/>
            <w:vAlign w:val="center"/>
          </w:tcPr>
          <w:p w14:paraId="6341056C"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5079E87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14</w:t>
            </w:r>
          </w:p>
        </w:tc>
        <w:tc>
          <w:tcPr>
            <w:tcW w:w="1008" w:type="dxa"/>
            <w:gridSpan w:val="2"/>
            <w:tcBorders>
              <w:top w:val="single" w:sz="12" w:space="0" w:color="auto"/>
              <w:left w:val="single" w:sz="4" w:space="0" w:color="auto"/>
              <w:bottom w:val="single" w:sz="4" w:space="0" w:color="auto"/>
              <w:right w:val="single" w:sz="4" w:space="0" w:color="auto"/>
            </w:tcBorders>
            <w:vAlign w:val="center"/>
          </w:tcPr>
          <w:p w14:paraId="6FD7C3BE"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Bartholomew</w:t>
            </w:r>
          </w:p>
        </w:tc>
        <w:tc>
          <w:tcPr>
            <w:tcW w:w="73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437D37CD"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bottom w:val="single" w:sz="12" w:space="0" w:color="auto"/>
              <w:right w:val="single" w:sz="4" w:space="0" w:color="auto"/>
            </w:tcBorders>
            <w:vAlign w:val="center"/>
          </w:tcPr>
          <w:p w14:paraId="35D27CFA"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12" w:space="0" w:color="auto"/>
              <w:right w:val="single" w:sz="4" w:space="0" w:color="auto"/>
            </w:tcBorders>
            <w:vAlign w:val="center"/>
          </w:tcPr>
          <w:p w14:paraId="671163ED"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Warrick</w:t>
            </w:r>
          </w:p>
        </w:tc>
        <w:tc>
          <w:tcPr>
            <w:tcW w:w="72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21336486" w14:textId="77777777" w:rsidR="000069C3" w:rsidRPr="00A608D0" w:rsidRDefault="000069C3" w:rsidP="006D2C36">
            <w:pPr>
              <w:jc w:val="center"/>
              <w:rPr>
                <w:rFonts w:ascii="Times New Roman" w:hAnsi="Times New Roman"/>
                <w:sz w:val="18"/>
                <w:szCs w:val="18"/>
              </w:rPr>
            </w:pPr>
          </w:p>
        </w:tc>
      </w:tr>
      <w:tr w:rsidR="000069C3" w:rsidRPr="00A608D0" w14:paraId="1CE95647"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751D7691"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5A8E78"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Pulaski</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5B183363"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right w:val="single" w:sz="4" w:space="0" w:color="auto"/>
            </w:tcBorders>
            <w:vAlign w:val="center"/>
          </w:tcPr>
          <w:p w14:paraId="4A7833BB"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6</w:t>
            </w:r>
          </w:p>
        </w:tc>
        <w:tc>
          <w:tcPr>
            <w:tcW w:w="900" w:type="dxa"/>
            <w:tcBorders>
              <w:top w:val="single" w:sz="12" w:space="0" w:color="auto"/>
              <w:left w:val="single" w:sz="4" w:space="0" w:color="auto"/>
              <w:bottom w:val="single" w:sz="4" w:space="0" w:color="auto"/>
              <w:right w:val="single" w:sz="4" w:space="0" w:color="auto"/>
            </w:tcBorders>
            <w:vAlign w:val="center"/>
          </w:tcPr>
          <w:p w14:paraId="006573D0"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Cass</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4F18B519"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01E86551"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4B837F22"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Putnam</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0EB129BA"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3D9A7E0A"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6AE22BAF"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Jackson</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01B2C18E" w14:textId="77777777" w:rsidR="000069C3" w:rsidRPr="00A608D0" w:rsidRDefault="000069C3" w:rsidP="006D2C36">
            <w:pPr>
              <w:jc w:val="center"/>
              <w:rPr>
                <w:rFonts w:ascii="Times New Roman" w:hAnsi="Times New Roman"/>
                <w:sz w:val="18"/>
                <w:szCs w:val="18"/>
              </w:rPr>
            </w:pPr>
          </w:p>
        </w:tc>
        <w:tc>
          <w:tcPr>
            <w:tcW w:w="630" w:type="dxa"/>
            <w:gridSpan w:val="2"/>
            <w:vMerge w:val="restart"/>
            <w:tcBorders>
              <w:top w:val="single" w:sz="12" w:space="0" w:color="auto"/>
              <w:left w:val="single" w:sz="12" w:space="0" w:color="auto"/>
              <w:right w:val="single" w:sz="4" w:space="0" w:color="auto"/>
            </w:tcBorders>
            <w:vAlign w:val="center"/>
          </w:tcPr>
          <w:p w14:paraId="41B80422"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17</w:t>
            </w:r>
          </w:p>
        </w:tc>
        <w:tc>
          <w:tcPr>
            <w:tcW w:w="990" w:type="dxa"/>
            <w:gridSpan w:val="2"/>
            <w:tcBorders>
              <w:top w:val="single" w:sz="12" w:space="0" w:color="auto"/>
              <w:left w:val="single" w:sz="4" w:space="0" w:color="auto"/>
              <w:bottom w:val="single" w:sz="4" w:space="0" w:color="auto"/>
              <w:right w:val="single" w:sz="4" w:space="0" w:color="auto"/>
            </w:tcBorders>
            <w:vAlign w:val="center"/>
          </w:tcPr>
          <w:p w14:paraId="4B8351E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Crawford</w:t>
            </w:r>
          </w:p>
        </w:tc>
        <w:tc>
          <w:tcPr>
            <w:tcW w:w="72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07E95187" w14:textId="77777777" w:rsidR="000069C3" w:rsidRPr="00A608D0" w:rsidRDefault="000069C3" w:rsidP="006D2C36">
            <w:pPr>
              <w:jc w:val="center"/>
              <w:rPr>
                <w:rFonts w:ascii="Times New Roman" w:hAnsi="Times New Roman"/>
                <w:sz w:val="18"/>
                <w:szCs w:val="18"/>
              </w:rPr>
            </w:pPr>
          </w:p>
        </w:tc>
      </w:tr>
      <w:tr w:rsidR="000069C3" w:rsidRPr="00A608D0" w14:paraId="3ECD3BE6" w14:textId="77777777" w:rsidTr="006D2C36">
        <w:trPr>
          <w:trHeight w:val="250"/>
          <w:jc w:val="center"/>
        </w:trPr>
        <w:tc>
          <w:tcPr>
            <w:tcW w:w="630" w:type="dxa"/>
            <w:vMerge/>
            <w:tcBorders>
              <w:top w:val="single" w:sz="4" w:space="0" w:color="auto"/>
              <w:left w:val="single" w:sz="12" w:space="0" w:color="auto"/>
              <w:bottom w:val="single" w:sz="12" w:space="0" w:color="auto"/>
              <w:right w:val="single" w:sz="4" w:space="0" w:color="auto"/>
            </w:tcBorders>
            <w:vAlign w:val="center"/>
            <w:hideMark/>
          </w:tcPr>
          <w:p w14:paraId="3E9F980B"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hideMark/>
          </w:tcPr>
          <w:p w14:paraId="0B98A4F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Starke</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79FCFF00"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79CFA572"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2E0B0FC2"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Fulton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79685D5D"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33D2BB76"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366E6F5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Hendricks</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45B13AE9"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3B2DD73C"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68A6E36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Jennings</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656FA323"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06D26E0E"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1D4B79F"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Daviess</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689532DD" w14:textId="77777777" w:rsidR="000069C3" w:rsidRPr="00A608D0" w:rsidRDefault="000069C3" w:rsidP="006D2C36">
            <w:pPr>
              <w:jc w:val="center"/>
              <w:rPr>
                <w:rFonts w:ascii="Times New Roman" w:hAnsi="Times New Roman"/>
                <w:sz w:val="18"/>
                <w:szCs w:val="18"/>
              </w:rPr>
            </w:pPr>
          </w:p>
        </w:tc>
      </w:tr>
      <w:tr w:rsidR="000069C3" w:rsidRPr="00A608D0" w14:paraId="65B7B006" w14:textId="77777777" w:rsidTr="006D2C36">
        <w:trPr>
          <w:trHeight w:val="250"/>
          <w:jc w:val="center"/>
        </w:trPr>
        <w:tc>
          <w:tcPr>
            <w:tcW w:w="63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27FCACF"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3</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noWrap/>
            <w:vAlign w:val="center"/>
            <w:hideMark/>
          </w:tcPr>
          <w:p w14:paraId="5B94426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Elkhart</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61C3ABFA"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2AA971C2"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417DF472"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Howard</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18179282"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5B5C3794"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7BCD0500"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Boone</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0345C1D9"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262A443A"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3E8826D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Johnson</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0847A2D6"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3F3EA836"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1C7E97F"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Dubois</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4D558AB9" w14:textId="77777777" w:rsidR="000069C3" w:rsidRPr="00A608D0" w:rsidRDefault="000069C3" w:rsidP="006D2C36">
            <w:pPr>
              <w:jc w:val="center"/>
              <w:rPr>
                <w:rFonts w:ascii="Times New Roman" w:hAnsi="Times New Roman"/>
                <w:sz w:val="18"/>
                <w:szCs w:val="18"/>
              </w:rPr>
            </w:pPr>
          </w:p>
        </w:tc>
      </w:tr>
      <w:tr w:rsidR="000069C3" w:rsidRPr="00A608D0" w14:paraId="60081E10"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52E8C7B2"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41D89F"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Kosciusko</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44202740"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208E93C6"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18C7DE6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Huntington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46AB2C12"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bottom w:val="single" w:sz="12" w:space="0" w:color="auto"/>
              <w:right w:val="single" w:sz="4" w:space="0" w:color="auto"/>
            </w:tcBorders>
            <w:vAlign w:val="center"/>
          </w:tcPr>
          <w:p w14:paraId="2FC6798B"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6C319C84"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Morgan</w:t>
            </w:r>
          </w:p>
        </w:tc>
        <w:tc>
          <w:tcPr>
            <w:tcW w:w="711" w:type="dxa"/>
            <w:tcBorders>
              <w:top w:val="single" w:sz="4" w:space="0" w:color="auto"/>
              <w:left w:val="single" w:sz="4" w:space="0" w:color="auto"/>
              <w:bottom w:val="single" w:sz="12" w:space="0" w:color="auto"/>
              <w:right w:val="single" w:sz="12" w:space="0" w:color="auto"/>
            </w:tcBorders>
            <w:shd w:val="clear" w:color="auto" w:fill="FFFF99"/>
            <w:vAlign w:val="center"/>
          </w:tcPr>
          <w:p w14:paraId="464E57AF"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4686A56C"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12" w:space="0" w:color="auto"/>
              <w:right w:val="single" w:sz="4" w:space="0" w:color="auto"/>
            </w:tcBorders>
            <w:vAlign w:val="center"/>
          </w:tcPr>
          <w:p w14:paraId="3684F9B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Shelby</w:t>
            </w:r>
          </w:p>
        </w:tc>
        <w:tc>
          <w:tcPr>
            <w:tcW w:w="73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266C1D39"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1CA9DB57"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B5064F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Martin</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63DE85E" w14:textId="77777777" w:rsidR="000069C3" w:rsidRPr="00A608D0" w:rsidRDefault="000069C3" w:rsidP="006D2C36">
            <w:pPr>
              <w:jc w:val="center"/>
              <w:rPr>
                <w:rFonts w:ascii="Times New Roman" w:hAnsi="Times New Roman"/>
                <w:sz w:val="18"/>
                <w:szCs w:val="18"/>
              </w:rPr>
            </w:pPr>
          </w:p>
        </w:tc>
      </w:tr>
      <w:tr w:rsidR="000069C3" w:rsidRPr="00A608D0" w14:paraId="54FB0949"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32762354"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362D5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Marshall</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2E769563"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164DB9BB"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3EDAE857"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Miami</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6F102E4A" w14:textId="77777777" w:rsidR="000069C3" w:rsidRPr="00A608D0" w:rsidRDefault="000069C3" w:rsidP="006D2C36">
            <w:pPr>
              <w:jc w:val="center"/>
              <w:rPr>
                <w:rFonts w:ascii="Times New Roman" w:hAnsi="Times New Roman"/>
                <w:sz w:val="18"/>
                <w:szCs w:val="18"/>
              </w:rPr>
            </w:pPr>
          </w:p>
        </w:tc>
        <w:tc>
          <w:tcPr>
            <w:tcW w:w="630" w:type="dxa"/>
            <w:tcBorders>
              <w:top w:val="single" w:sz="12" w:space="0" w:color="auto"/>
              <w:left w:val="single" w:sz="12" w:space="0" w:color="auto"/>
              <w:bottom w:val="single" w:sz="12" w:space="0" w:color="auto"/>
              <w:right w:val="single" w:sz="4" w:space="0" w:color="auto"/>
            </w:tcBorders>
            <w:vAlign w:val="center"/>
          </w:tcPr>
          <w:p w14:paraId="5ACCC12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10</w:t>
            </w:r>
          </w:p>
        </w:tc>
        <w:tc>
          <w:tcPr>
            <w:tcW w:w="989" w:type="dxa"/>
            <w:tcBorders>
              <w:top w:val="single" w:sz="12" w:space="0" w:color="auto"/>
              <w:left w:val="single" w:sz="4" w:space="0" w:color="auto"/>
              <w:bottom w:val="single" w:sz="12" w:space="0" w:color="auto"/>
              <w:right w:val="single" w:sz="4" w:space="0" w:color="auto"/>
            </w:tcBorders>
            <w:vAlign w:val="center"/>
          </w:tcPr>
          <w:p w14:paraId="7C1B8B3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Marion</w:t>
            </w:r>
          </w:p>
        </w:tc>
        <w:tc>
          <w:tcPr>
            <w:tcW w:w="711" w:type="dxa"/>
            <w:tcBorders>
              <w:top w:val="single" w:sz="12" w:space="0" w:color="auto"/>
              <w:left w:val="single" w:sz="4" w:space="0" w:color="auto"/>
              <w:bottom w:val="single" w:sz="12" w:space="0" w:color="auto"/>
              <w:right w:val="single" w:sz="12" w:space="0" w:color="auto"/>
            </w:tcBorders>
            <w:shd w:val="clear" w:color="auto" w:fill="FFFF99"/>
            <w:vAlign w:val="center"/>
          </w:tcPr>
          <w:p w14:paraId="47B90C88"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21229CF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15</w:t>
            </w:r>
          </w:p>
        </w:tc>
        <w:tc>
          <w:tcPr>
            <w:tcW w:w="1008" w:type="dxa"/>
            <w:gridSpan w:val="2"/>
            <w:tcBorders>
              <w:top w:val="single" w:sz="12" w:space="0" w:color="auto"/>
              <w:left w:val="single" w:sz="4" w:space="0" w:color="auto"/>
              <w:bottom w:val="single" w:sz="4" w:space="0" w:color="auto"/>
              <w:right w:val="single" w:sz="4" w:space="0" w:color="auto"/>
            </w:tcBorders>
            <w:vAlign w:val="center"/>
          </w:tcPr>
          <w:p w14:paraId="47EB93BB"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Dearborn</w:t>
            </w:r>
          </w:p>
        </w:tc>
        <w:tc>
          <w:tcPr>
            <w:tcW w:w="73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338F4008"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1998373E"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8C122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Orange</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3BA21B38" w14:textId="77777777" w:rsidR="000069C3" w:rsidRPr="00A608D0" w:rsidRDefault="000069C3" w:rsidP="006D2C36">
            <w:pPr>
              <w:jc w:val="center"/>
              <w:rPr>
                <w:rFonts w:ascii="Times New Roman" w:hAnsi="Times New Roman"/>
                <w:sz w:val="18"/>
                <w:szCs w:val="18"/>
              </w:rPr>
            </w:pPr>
          </w:p>
        </w:tc>
      </w:tr>
      <w:tr w:rsidR="000069C3" w:rsidRPr="00A608D0" w14:paraId="3EAAD411" w14:textId="77777777" w:rsidTr="006D2C36">
        <w:trPr>
          <w:trHeight w:val="250"/>
          <w:jc w:val="center"/>
        </w:trPr>
        <w:tc>
          <w:tcPr>
            <w:tcW w:w="630" w:type="dxa"/>
            <w:vMerge/>
            <w:tcBorders>
              <w:top w:val="single" w:sz="4" w:space="0" w:color="auto"/>
              <w:left w:val="single" w:sz="12" w:space="0" w:color="auto"/>
              <w:bottom w:val="single" w:sz="12" w:space="0" w:color="auto"/>
              <w:right w:val="single" w:sz="4" w:space="0" w:color="auto"/>
            </w:tcBorders>
            <w:vAlign w:val="center"/>
            <w:hideMark/>
          </w:tcPr>
          <w:p w14:paraId="3DA01C79"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hideMark/>
          </w:tcPr>
          <w:p w14:paraId="42711776"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St. Joseph</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079DEAFA"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bottom w:val="single" w:sz="12" w:space="0" w:color="auto"/>
              <w:right w:val="single" w:sz="4" w:space="0" w:color="auto"/>
            </w:tcBorders>
            <w:vAlign w:val="center"/>
          </w:tcPr>
          <w:p w14:paraId="504C3BE1"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14:paraId="17A21662"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Wabash</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404179CE"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right w:val="single" w:sz="4" w:space="0" w:color="auto"/>
            </w:tcBorders>
            <w:vAlign w:val="center"/>
          </w:tcPr>
          <w:p w14:paraId="2AEAA34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11</w:t>
            </w:r>
          </w:p>
        </w:tc>
        <w:tc>
          <w:tcPr>
            <w:tcW w:w="989" w:type="dxa"/>
            <w:tcBorders>
              <w:top w:val="single" w:sz="12" w:space="0" w:color="auto"/>
              <w:left w:val="single" w:sz="4" w:space="0" w:color="auto"/>
              <w:bottom w:val="single" w:sz="4" w:space="0" w:color="auto"/>
              <w:right w:val="single" w:sz="4" w:space="0" w:color="auto"/>
            </w:tcBorders>
            <w:vAlign w:val="center"/>
          </w:tcPr>
          <w:p w14:paraId="06860980"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Hamilton</w:t>
            </w:r>
          </w:p>
        </w:tc>
        <w:tc>
          <w:tcPr>
            <w:tcW w:w="711" w:type="dxa"/>
            <w:tcBorders>
              <w:top w:val="single" w:sz="12" w:space="0" w:color="auto"/>
              <w:left w:val="single" w:sz="4" w:space="0" w:color="auto"/>
              <w:bottom w:val="single" w:sz="4" w:space="0" w:color="auto"/>
              <w:right w:val="single" w:sz="12" w:space="0" w:color="auto"/>
            </w:tcBorders>
            <w:shd w:val="clear" w:color="auto" w:fill="FFFF99"/>
            <w:vAlign w:val="center"/>
          </w:tcPr>
          <w:p w14:paraId="5F2723E7"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7B993BCB" w14:textId="77777777" w:rsidR="000069C3" w:rsidRPr="00A608D0" w:rsidRDefault="000069C3" w:rsidP="006D2C36">
            <w:pP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4097C3A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Decatur</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939762C"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right w:val="single" w:sz="4" w:space="0" w:color="auto"/>
            </w:tcBorders>
            <w:vAlign w:val="center"/>
          </w:tcPr>
          <w:p w14:paraId="4C7738AC"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4C5EB4A"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Perry</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07E03055" w14:textId="77777777" w:rsidR="000069C3" w:rsidRPr="00A608D0" w:rsidRDefault="000069C3" w:rsidP="006D2C36">
            <w:pPr>
              <w:jc w:val="center"/>
              <w:rPr>
                <w:rFonts w:ascii="Times New Roman" w:hAnsi="Times New Roman"/>
                <w:sz w:val="18"/>
                <w:szCs w:val="18"/>
              </w:rPr>
            </w:pPr>
          </w:p>
        </w:tc>
      </w:tr>
      <w:tr w:rsidR="000069C3" w:rsidRPr="00A608D0" w14:paraId="08C0C4D6" w14:textId="77777777" w:rsidTr="006D2C36">
        <w:trPr>
          <w:trHeight w:val="250"/>
          <w:jc w:val="center"/>
        </w:trPr>
        <w:tc>
          <w:tcPr>
            <w:tcW w:w="63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A9669F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4</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noWrap/>
            <w:vAlign w:val="center"/>
            <w:hideMark/>
          </w:tcPr>
          <w:p w14:paraId="376B0D4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Allen</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20E85420"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0BF01D7B"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7</w:t>
            </w:r>
          </w:p>
        </w:tc>
        <w:tc>
          <w:tcPr>
            <w:tcW w:w="900" w:type="dxa"/>
            <w:tcBorders>
              <w:top w:val="single" w:sz="12" w:space="0" w:color="auto"/>
              <w:left w:val="single" w:sz="4" w:space="0" w:color="auto"/>
              <w:bottom w:val="single" w:sz="4" w:space="0" w:color="auto"/>
              <w:right w:val="single" w:sz="4" w:space="0" w:color="auto"/>
            </w:tcBorders>
            <w:vAlign w:val="center"/>
          </w:tcPr>
          <w:p w14:paraId="15A7A09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Adams</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5AC8C7CD"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63A5E27B"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6DEE6ECF"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Tipton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6F1DEB24"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9D2AC4D"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5228F94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Jefferson</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08F05444" w14:textId="77777777" w:rsidR="000069C3" w:rsidRPr="00A608D0" w:rsidRDefault="000069C3" w:rsidP="006D2C36">
            <w:pPr>
              <w:jc w:val="center"/>
              <w:rPr>
                <w:rFonts w:ascii="Times New Roman" w:hAnsi="Times New Roman"/>
                <w:sz w:val="18"/>
                <w:szCs w:val="18"/>
              </w:rPr>
            </w:pPr>
          </w:p>
        </w:tc>
        <w:tc>
          <w:tcPr>
            <w:tcW w:w="630" w:type="dxa"/>
            <w:gridSpan w:val="2"/>
            <w:vMerge/>
            <w:tcBorders>
              <w:left w:val="single" w:sz="12" w:space="0" w:color="auto"/>
              <w:bottom w:val="single" w:sz="12" w:space="0" w:color="auto"/>
              <w:right w:val="single" w:sz="4" w:space="0" w:color="auto"/>
            </w:tcBorders>
            <w:vAlign w:val="center"/>
          </w:tcPr>
          <w:p w14:paraId="06DD7A04"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12" w:space="0" w:color="auto"/>
              <w:right w:val="single" w:sz="4" w:space="0" w:color="auto"/>
            </w:tcBorders>
            <w:vAlign w:val="center"/>
          </w:tcPr>
          <w:p w14:paraId="799E9F9A"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Spencer</w:t>
            </w:r>
          </w:p>
        </w:tc>
        <w:tc>
          <w:tcPr>
            <w:tcW w:w="72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555DC0F8" w14:textId="77777777" w:rsidR="000069C3" w:rsidRPr="00A608D0" w:rsidRDefault="000069C3" w:rsidP="006D2C36">
            <w:pPr>
              <w:jc w:val="center"/>
              <w:rPr>
                <w:rFonts w:ascii="Times New Roman" w:hAnsi="Times New Roman"/>
                <w:sz w:val="18"/>
                <w:szCs w:val="18"/>
              </w:rPr>
            </w:pPr>
          </w:p>
        </w:tc>
      </w:tr>
      <w:tr w:rsidR="000069C3" w:rsidRPr="00A608D0" w14:paraId="7D9BECD8"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664BF7F1"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73CD38"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DeKalb</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749489B3"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01738640"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47F20038"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Blackford</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29FF3C50"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right w:val="single" w:sz="4" w:space="0" w:color="auto"/>
            </w:tcBorders>
            <w:vAlign w:val="center"/>
          </w:tcPr>
          <w:p w14:paraId="3FB99172"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4D0D87B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Madison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1B1C9EB9"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3401E2DE"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47693950"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Ripley</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2AC883A9" w14:textId="77777777" w:rsidR="000069C3" w:rsidRPr="00A608D0" w:rsidRDefault="000069C3" w:rsidP="006D2C36">
            <w:pPr>
              <w:jc w:val="center"/>
              <w:rPr>
                <w:rFonts w:ascii="Times New Roman" w:hAnsi="Times New Roman"/>
                <w:sz w:val="18"/>
                <w:szCs w:val="18"/>
              </w:rPr>
            </w:pPr>
          </w:p>
        </w:tc>
        <w:tc>
          <w:tcPr>
            <w:tcW w:w="630" w:type="dxa"/>
            <w:gridSpan w:val="2"/>
            <w:vMerge w:val="restart"/>
            <w:tcBorders>
              <w:top w:val="single" w:sz="12" w:space="0" w:color="auto"/>
              <w:left w:val="single" w:sz="12" w:space="0" w:color="auto"/>
              <w:bottom w:val="single" w:sz="4" w:space="0" w:color="auto"/>
              <w:right w:val="single" w:sz="4" w:space="0" w:color="auto"/>
            </w:tcBorders>
            <w:vAlign w:val="center"/>
          </w:tcPr>
          <w:p w14:paraId="696FBCD0"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18</w:t>
            </w:r>
          </w:p>
        </w:tc>
        <w:tc>
          <w:tcPr>
            <w:tcW w:w="990" w:type="dxa"/>
            <w:gridSpan w:val="2"/>
            <w:tcBorders>
              <w:top w:val="single" w:sz="12" w:space="0" w:color="auto"/>
              <w:left w:val="single" w:sz="4" w:space="0" w:color="auto"/>
              <w:bottom w:val="single" w:sz="4" w:space="0" w:color="auto"/>
              <w:right w:val="single" w:sz="4" w:space="0" w:color="auto"/>
            </w:tcBorders>
            <w:vAlign w:val="center"/>
          </w:tcPr>
          <w:p w14:paraId="7EAB704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Clark</w:t>
            </w:r>
          </w:p>
        </w:tc>
        <w:tc>
          <w:tcPr>
            <w:tcW w:w="72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11FEF8D0" w14:textId="77777777" w:rsidR="000069C3" w:rsidRPr="00A608D0" w:rsidRDefault="000069C3" w:rsidP="006D2C36">
            <w:pPr>
              <w:jc w:val="center"/>
              <w:rPr>
                <w:rFonts w:ascii="Times New Roman" w:hAnsi="Times New Roman"/>
                <w:sz w:val="18"/>
                <w:szCs w:val="18"/>
              </w:rPr>
            </w:pPr>
          </w:p>
        </w:tc>
      </w:tr>
      <w:tr w:rsidR="000069C3" w:rsidRPr="00A608D0" w14:paraId="2DDE15D0"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61DA1DE4"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B9A4C0"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LaGrange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77F202F5"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1A686D76"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333C1678"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Delaware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2336C1D4"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bottom w:val="single" w:sz="12" w:space="0" w:color="auto"/>
              <w:right w:val="single" w:sz="4" w:space="0" w:color="auto"/>
            </w:tcBorders>
            <w:vAlign w:val="center"/>
          </w:tcPr>
          <w:p w14:paraId="06B69964"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26274DB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Hancock</w:t>
            </w:r>
          </w:p>
        </w:tc>
        <w:tc>
          <w:tcPr>
            <w:tcW w:w="711" w:type="dxa"/>
            <w:tcBorders>
              <w:top w:val="single" w:sz="4" w:space="0" w:color="auto"/>
              <w:left w:val="single" w:sz="4" w:space="0" w:color="auto"/>
              <w:bottom w:val="single" w:sz="12" w:space="0" w:color="auto"/>
              <w:right w:val="single" w:sz="12" w:space="0" w:color="auto"/>
            </w:tcBorders>
            <w:shd w:val="clear" w:color="auto" w:fill="FFFF99"/>
            <w:vAlign w:val="center"/>
          </w:tcPr>
          <w:p w14:paraId="4CDD751E"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6E2E19A"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28F5CBC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Ohio</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789679C9" w14:textId="77777777" w:rsidR="000069C3" w:rsidRPr="00A608D0" w:rsidRDefault="000069C3" w:rsidP="006D2C36">
            <w:pPr>
              <w:jc w:val="center"/>
              <w:rPr>
                <w:rFonts w:ascii="Times New Roman" w:hAnsi="Times New Roman"/>
                <w:sz w:val="18"/>
                <w:szCs w:val="18"/>
              </w:rPr>
            </w:pPr>
          </w:p>
        </w:tc>
        <w:tc>
          <w:tcPr>
            <w:tcW w:w="630" w:type="dxa"/>
            <w:gridSpan w:val="2"/>
            <w:vMerge/>
            <w:tcBorders>
              <w:top w:val="single" w:sz="4" w:space="0" w:color="auto"/>
              <w:left w:val="single" w:sz="12" w:space="0" w:color="auto"/>
              <w:bottom w:val="single" w:sz="4" w:space="0" w:color="auto"/>
              <w:right w:val="single" w:sz="4" w:space="0" w:color="auto"/>
            </w:tcBorders>
            <w:vAlign w:val="center"/>
          </w:tcPr>
          <w:p w14:paraId="3FCB0995"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B3B72D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Floyd</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62B0A606" w14:textId="77777777" w:rsidR="000069C3" w:rsidRPr="00A608D0" w:rsidRDefault="000069C3" w:rsidP="006D2C36">
            <w:pPr>
              <w:jc w:val="center"/>
              <w:rPr>
                <w:rFonts w:ascii="Times New Roman" w:hAnsi="Times New Roman"/>
                <w:sz w:val="18"/>
                <w:szCs w:val="18"/>
              </w:rPr>
            </w:pPr>
          </w:p>
        </w:tc>
      </w:tr>
      <w:tr w:rsidR="000069C3" w:rsidRPr="00A608D0" w14:paraId="31C6F036"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3BF79A0A"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DD446E"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Noble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5796FEC9"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56B94228"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1C2BC9E8"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Grant</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56ED86CC" w14:textId="77777777" w:rsidR="000069C3" w:rsidRPr="00A608D0" w:rsidRDefault="000069C3" w:rsidP="006D2C36">
            <w:pPr>
              <w:jc w:val="center"/>
              <w:rPr>
                <w:rFonts w:ascii="Times New Roman" w:hAnsi="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71591ED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12</w:t>
            </w:r>
          </w:p>
        </w:tc>
        <w:tc>
          <w:tcPr>
            <w:tcW w:w="989" w:type="dxa"/>
            <w:tcBorders>
              <w:top w:val="single" w:sz="12" w:space="0" w:color="auto"/>
              <w:left w:val="single" w:sz="4" w:space="0" w:color="auto"/>
              <w:bottom w:val="single" w:sz="4" w:space="0" w:color="auto"/>
              <w:right w:val="single" w:sz="4" w:space="0" w:color="auto"/>
            </w:tcBorders>
            <w:vAlign w:val="center"/>
          </w:tcPr>
          <w:p w14:paraId="0300288C"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Fayette</w:t>
            </w:r>
          </w:p>
        </w:tc>
        <w:tc>
          <w:tcPr>
            <w:tcW w:w="711" w:type="dxa"/>
            <w:tcBorders>
              <w:top w:val="single" w:sz="12" w:space="0" w:color="auto"/>
              <w:left w:val="single" w:sz="4" w:space="0" w:color="auto"/>
              <w:bottom w:val="single" w:sz="4" w:space="0" w:color="auto"/>
              <w:right w:val="single" w:sz="12" w:space="0" w:color="auto"/>
            </w:tcBorders>
            <w:shd w:val="clear" w:color="auto" w:fill="FFFF99"/>
            <w:vAlign w:val="center"/>
          </w:tcPr>
          <w:p w14:paraId="382036A3"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46DCD266"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4" w:space="0" w:color="auto"/>
              <w:left w:val="single" w:sz="4" w:space="0" w:color="auto"/>
              <w:bottom w:val="single" w:sz="12" w:space="0" w:color="auto"/>
              <w:right w:val="single" w:sz="4" w:space="0" w:color="auto"/>
            </w:tcBorders>
            <w:vAlign w:val="center"/>
          </w:tcPr>
          <w:p w14:paraId="208072F7"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Switzerland</w:t>
            </w:r>
          </w:p>
        </w:tc>
        <w:tc>
          <w:tcPr>
            <w:tcW w:w="73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7AC73462" w14:textId="77777777" w:rsidR="000069C3" w:rsidRPr="00A608D0" w:rsidRDefault="000069C3" w:rsidP="006D2C36">
            <w:pPr>
              <w:jc w:val="center"/>
              <w:rPr>
                <w:rFonts w:ascii="Times New Roman" w:hAnsi="Times New Roman"/>
                <w:sz w:val="18"/>
                <w:szCs w:val="18"/>
              </w:rPr>
            </w:pPr>
          </w:p>
        </w:tc>
        <w:tc>
          <w:tcPr>
            <w:tcW w:w="630" w:type="dxa"/>
            <w:gridSpan w:val="2"/>
            <w:vMerge/>
            <w:tcBorders>
              <w:top w:val="single" w:sz="4" w:space="0" w:color="auto"/>
              <w:left w:val="single" w:sz="12" w:space="0" w:color="auto"/>
              <w:bottom w:val="single" w:sz="4" w:space="0" w:color="auto"/>
              <w:right w:val="single" w:sz="4" w:space="0" w:color="auto"/>
            </w:tcBorders>
            <w:vAlign w:val="center"/>
          </w:tcPr>
          <w:p w14:paraId="47319ED1"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5A6A4A5"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Harrison</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75073D48" w14:textId="77777777" w:rsidR="000069C3" w:rsidRPr="00A608D0" w:rsidRDefault="000069C3" w:rsidP="006D2C36">
            <w:pPr>
              <w:jc w:val="center"/>
              <w:rPr>
                <w:rFonts w:ascii="Times New Roman" w:hAnsi="Times New Roman"/>
                <w:sz w:val="18"/>
                <w:szCs w:val="18"/>
              </w:rPr>
            </w:pPr>
          </w:p>
        </w:tc>
      </w:tr>
      <w:tr w:rsidR="000069C3" w:rsidRPr="00A608D0" w14:paraId="6E8E8BF0" w14:textId="77777777" w:rsidTr="006D2C36">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37FA279A"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CE0C9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Steuben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05C51DC6"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7613FB82"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77A4AE7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Jay</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03C648BA"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8E0C948"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1296B476"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Franklin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3A95DC86" w14:textId="77777777" w:rsidR="000069C3" w:rsidRPr="00A608D0" w:rsidRDefault="000069C3" w:rsidP="006D2C36">
            <w:pPr>
              <w:jc w:val="center"/>
              <w:rPr>
                <w:rFonts w:ascii="Times New Roman" w:hAnsi="Times New Roman"/>
                <w:sz w:val="18"/>
                <w:szCs w:val="18"/>
              </w:rPr>
            </w:pPr>
          </w:p>
        </w:tc>
        <w:tc>
          <w:tcPr>
            <w:tcW w:w="630" w:type="dxa"/>
            <w:tcBorders>
              <w:top w:val="single" w:sz="12" w:space="0" w:color="auto"/>
              <w:left w:val="single" w:sz="12" w:space="0" w:color="auto"/>
            </w:tcBorders>
            <w:vAlign w:val="center"/>
          </w:tcPr>
          <w:p w14:paraId="2239C95D" w14:textId="77777777" w:rsidR="000069C3" w:rsidRPr="00A608D0" w:rsidRDefault="000069C3" w:rsidP="006D2C36">
            <w:pPr>
              <w:jc w:val="center"/>
              <w:rPr>
                <w:rFonts w:ascii="Times New Roman" w:hAnsi="Times New Roman"/>
                <w:sz w:val="18"/>
                <w:szCs w:val="18"/>
              </w:rPr>
            </w:pPr>
          </w:p>
        </w:tc>
        <w:tc>
          <w:tcPr>
            <w:tcW w:w="1008" w:type="dxa"/>
            <w:gridSpan w:val="2"/>
            <w:tcBorders>
              <w:top w:val="single" w:sz="12" w:space="0" w:color="auto"/>
            </w:tcBorders>
            <w:vAlign w:val="center"/>
          </w:tcPr>
          <w:p w14:paraId="1DEEAF9B" w14:textId="77777777" w:rsidR="000069C3" w:rsidRPr="00A608D0" w:rsidRDefault="000069C3" w:rsidP="006D2C36">
            <w:pPr>
              <w:jc w:val="center"/>
              <w:rPr>
                <w:rFonts w:ascii="Times New Roman" w:hAnsi="Times New Roman"/>
                <w:sz w:val="18"/>
                <w:szCs w:val="18"/>
              </w:rPr>
            </w:pPr>
          </w:p>
        </w:tc>
        <w:tc>
          <w:tcPr>
            <w:tcW w:w="730" w:type="dxa"/>
            <w:gridSpan w:val="2"/>
            <w:tcBorders>
              <w:top w:val="single" w:sz="12" w:space="0" w:color="auto"/>
              <w:right w:val="single" w:sz="12" w:space="0" w:color="auto"/>
            </w:tcBorders>
            <w:vAlign w:val="center"/>
          </w:tcPr>
          <w:p w14:paraId="68D39756" w14:textId="77777777" w:rsidR="000069C3" w:rsidRPr="00A608D0" w:rsidRDefault="000069C3" w:rsidP="006D2C36">
            <w:pPr>
              <w:jc w:val="center"/>
              <w:rPr>
                <w:rFonts w:ascii="Times New Roman" w:hAnsi="Times New Roman"/>
                <w:sz w:val="18"/>
                <w:szCs w:val="18"/>
              </w:rPr>
            </w:pPr>
          </w:p>
        </w:tc>
        <w:tc>
          <w:tcPr>
            <w:tcW w:w="630" w:type="dxa"/>
            <w:gridSpan w:val="2"/>
            <w:vMerge/>
            <w:tcBorders>
              <w:top w:val="single" w:sz="4" w:space="0" w:color="auto"/>
              <w:left w:val="single" w:sz="12" w:space="0" w:color="auto"/>
              <w:bottom w:val="single" w:sz="4" w:space="0" w:color="auto"/>
              <w:right w:val="single" w:sz="4" w:space="0" w:color="auto"/>
            </w:tcBorders>
            <w:vAlign w:val="center"/>
          </w:tcPr>
          <w:p w14:paraId="1861A9C4"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5BA90C7"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Scott</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1511490" w14:textId="77777777" w:rsidR="000069C3" w:rsidRPr="00A608D0" w:rsidRDefault="000069C3" w:rsidP="006D2C36">
            <w:pPr>
              <w:jc w:val="center"/>
              <w:rPr>
                <w:rFonts w:ascii="Times New Roman" w:hAnsi="Times New Roman"/>
                <w:sz w:val="18"/>
                <w:szCs w:val="18"/>
              </w:rPr>
            </w:pPr>
          </w:p>
        </w:tc>
      </w:tr>
      <w:tr w:rsidR="000069C3" w:rsidRPr="00A608D0" w14:paraId="50E8AD38" w14:textId="77777777" w:rsidTr="006D2C36">
        <w:trPr>
          <w:trHeight w:val="250"/>
          <w:jc w:val="center"/>
        </w:trPr>
        <w:tc>
          <w:tcPr>
            <w:tcW w:w="630" w:type="dxa"/>
            <w:vMerge/>
            <w:tcBorders>
              <w:top w:val="single" w:sz="4" w:space="0" w:color="auto"/>
              <w:left w:val="single" w:sz="12" w:space="0" w:color="auto"/>
              <w:bottom w:val="single" w:sz="12" w:space="0" w:color="auto"/>
              <w:right w:val="single" w:sz="4" w:space="0" w:color="auto"/>
            </w:tcBorders>
            <w:vAlign w:val="center"/>
            <w:hideMark/>
          </w:tcPr>
          <w:p w14:paraId="6D9B55CB" w14:textId="77777777" w:rsidR="000069C3" w:rsidRPr="00A608D0" w:rsidRDefault="000069C3" w:rsidP="006D2C36">
            <w:pPr>
              <w:jc w:val="center"/>
              <w:rPr>
                <w:rFonts w:ascii="Times New Roman" w:hAnsi="Times New Roman"/>
                <w:sz w:val="18"/>
                <w:szCs w:val="18"/>
              </w:rPr>
            </w:pP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hideMark/>
          </w:tcPr>
          <w:p w14:paraId="7B374441"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Whitley</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12426707"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1877434C"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325D8696"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Randolph</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49010960"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47D17C65"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4A9E0456"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Henry</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2B192252" w14:textId="77777777" w:rsidR="000069C3" w:rsidRPr="00A608D0" w:rsidRDefault="000069C3" w:rsidP="006D2C36">
            <w:pPr>
              <w:jc w:val="center"/>
              <w:rPr>
                <w:rFonts w:ascii="Times New Roman" w:hAnsi="Times New Roman"/>
                <w:sz w:val="18"/>
                <w:szCs w:val="18"/>
              </w:rPr>
            </w:pPr>
          </w:p>
        </w:tc>
        <w:tc>
          <w:tcPr>
            <w:tcW w:w="630" w:type="dxa"/>
            <w:vMerge w:val="restart"/>
            <w:tcBorders>
              <w:left w:val="single" w:sz="12" w:space="0" w:color="auto"/>
            </w:tcBorders>
            <w:vAlign w:val="center"/>
          </w:tcPr>
          <w:p w14:paraId="7E467DC6" w14:textId="77777777" w:rsidR="000069C3" w:rsidRPr="00A608D0" w:rsidRDefault="000069C3" w:rsidP="006D2C36">
            <w:pPr>
              <w:jc w:val="center"/>
              <w:rPr>
                <w:rFonts w:ascii="Times New Roman" w:hAnsi="Times New Roman"/>
                <w:sz w:val="18"/>
                <w:szCs w:val="18"/>
              </w:rPr>
            </w:pPr>
          </w:p>
        </w:tc>
        <w:tc>
          <w:tcPr>
            <w:tcW w:w="1008" w:type="dxa"/>
            <w:gridSpan w:val="2"/>
            <w:vAlign w:val="center"/>
          </w:tcPr>
          <w:p w14:paraId="71541AE6" w14:textId="77777777" w:rsidR="000069C3" w:rsidRPr="00A608D0" w:rsidRDefault="000069C3" w:rsidP="006D2C36">
            <w:pPr>
              <w:jc w:val="center"/>
              <w:rPr>
                <w:rFonts w:ascii="Times New Roman" w:hAnsi="Times New Roman"/>
                <w:sz w:val="18"/>
                <w:szCs w:val="18"/>
              </w:rPr>
            </w:pPr>
          </w:p>
        </w:tc>
        <w:tc>
          <w:tcPr>
            <w:tcW w:w="730" w:type="dxa"/>
            <w:gridSpan w:val="2"/>
            <w:tcBorders>
              <w:right w:val="single" w:sz="12" w:space="0" w:color="auto"/>
            </w:tcBorders>
            <w:vAlign w:val="center"/>
          </w:tcPr>
          <w:p w14:paraId="4298E111" w14:textId="77777777" w:rsidR="000069C3" w:rsidRPr="00A608D0" w:rsidRDefault="000069C3" w:rsidP="006D2C36">
            <w:pPr>
              <w:rPr>
                <w:rFonts w:ascii="Times New Roman" w:hAnsi="Times New Roman"/>
                <w:sz w:val="18"/>
                <w:szCs w:val="18"/>
              </w:rPr>
            </w:pPr>
          </w:p>
        </w:tc>
        <w:tc>
          <w:tcPr>
            <w:tcW w:w="630" w:type="dxa"/>
            <w:gridSpan w:val="2"/>
            <w:vMerge/>
            <w:tcBorders>
              <w:top w:val="single" w:sz="4" w:space="0" w:color="auto"/>
              <w:left w:val="single" w:sz="12" w:space="0" w:color="auto"/>
              <w:bottom w:val="single" w:sz="12" w:space="0" w:color="auto"/>
              <w:right w:val="single" w:sz="4" w:space="0" w:color="auto"/>
            </w:tcBorders>
            <w:vAlign w:val="center"/>
          </w:tcPr>
          <w:p w14:paraId="7DFF1839"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4" w:space="0" w:color="auto"/>
              <w:left w:val="single" w:sz="4" w:space="0" w:color="auto"/>
              <w:bottom w:val="single" w:sz="12" w:space="0" w:color="auto"/>
              <w:right w:val="single" w:sz="4" w:space="0" w:color="auto"/>
            </w:tcBorders>
            <w:vAlign w:val="center"/>
          </w:tcPr>
          <w:p w14:paraId="3E5134C0"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Washington</w:t>
            </w:r>
          </w:p>
        </w:tc>
        <w:tc>
          <w:tcPr>
            <w:tcW w:w="72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4C616EE9" w14:textId="77777777" w:rsidR="000069C3" w:rsidRPr="00A608D0" w:rsidRDefault="000069C3" w:rsidP="006D2C36">
            <w:pPr>
              <w:jc w:val="center"/>
              <w:rPr>
                <w:rFonts w:ascii="Times New Roman" w:hAnsi="Times New Roman"/>
                <w:sz w:val="18"/>
                <w:szCs w:val="18"/>
              </w:rPr>
            </w:pPr>
          </w:p>
        </w:tc>
      </w:tr>
      <w:tr w:rsidR="000069C3" w:rsidRPr="00A608D0" w14:paraId="5E454D98" w14:textId="77777777" w:rsidTr="006D2C36">
        <w:trPr>
          <w:gridAfter w:val="1"/>
          <w:wAfter w:w="18" w:type="dxa"/>
          <w:trHeight w:val="250"/>
          <w:jc w:val="center"/>
        </w:trPr>
        <w:tc>
          <w:tcPr>
            <w:tcW w:w="630" w:type="dxa"/>
            <w:tcBorders>
              <w:top w:val="single" w:sz="12" w:space="0" w:color="auto"/>
            </w:tcBorders>
            <w:shd w:val="clear" w:color="auto" w:fill="auto"/>
            <w:noWrap/>
            <w:vAlign w:val="center"/>
          </w:tcPr>
          <w:p w14:paraId="094A2F9D" w14:textId="77777777" w:rsidR="000069C3" w:rsidRPr="00A608D0" w:rsidRDefault="000069C3" w:rsidP="006D2C36">
            <w:pPr>
              <w:jc w:val="center"/>
              <w:rPr>
                <w:rFonts w:ascii="Times New Roman" w:hAnsi="Times New Roman"/>
                <w:sz w:val="18"/>
                <w:szCs w:val="18"/>
              </w:rPr>
            </w:pPr>
          </w:p>
        </w:tc>
        <w:tc>
          <w:tcPr>
            <w:tcW w:w="810" w:type="dxa"/>
            <w:tcBorders>
              <w:top w:val="single" w:sz="12" w:space="0" w:color="auto"/>
            </w:tcBorders>
            <w:shd w:val="clear" w:color="auto" w:fill="FFFFFF" w:themeFill="background1"/>
            <w:noWrap/>
            <w:vAlign w:val="center"/>
          </w:tcPr>
          <w:p w14:paraId="7E114D95" w14:textId="77777777" w:rsidR="000069C3" w:rsidRPr="00A608D0" w:rsidRDefault="000069C3" w:rsidP="006D2C36">
            <w:pPr>
              <w:jc w:val="center"/>
              <w:rPr>
                <w:rFonts w:ascii="Times New Roman" w:hAnsi="Times New Roman"/>
                <w:sz w:val="18"/>
                <w:szCs w:val="18"/>
              </w:rPr>
            </w:pPr>
          </w:p>
        </w:tc>
        <w:tc>
          <w:tcPr>
            <w:tcW w:w="720" w:type="dxa"/>
            <w:tcBorders>
              <w:top w:val="single" w:sz="12" w:space="0" w:color="auto"/>
              <w:right w:val="single" w:sz="12" w:space="0" w:color="auto"/>
            </w:tcBorders>
            <w:vAlign w:val="center"/>
          </w:tcPr>
          <w:p w14:paraId="78DA4C21"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69A789B1" w14:textId="77777777" w:rsidR="000069C3" w:rsidRPr="00A608D0" w:rsidRDefault="000069C3" w:rsidP="006D2C36">
            <w:pPr>
              <w:jc w:val="center"/>
              <w:rPr>
                <w:rFonts w:ascii="Times New Roman" w:hAnsi="Times New Roman"/>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14:paraId="5B5A474E"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Wells</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316E6CC7"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744FE847"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388EF1C4"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Rush</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5EDDBD59" w14:textId="77777777" w:rsidR="000069C3" w:rsidRPr="00A608D0" w:rsidRDefault="000069C3" w:rsidP="006D2C36">
            <w:pPr>
              <w:jc w:val="center"/>
              <w:rPr>
                <w:rFonts w:ascii="Times New Roman" w:hAnsi="Times New Roman"/>
                <w:sz w:val="18"/>
                <w:szCs w:val="18"/>
              </w:rPr>
            </w:pPr>
          </w:p>
        </w:tc>
        <w:tc>
          <w:tcPr>
            <w:tcW w:w="630" w:type="dxa"/>
            <w:vMerge/>
            <w:tcBorders>
              <w:left w:val="single" w:sz="12" w:space="0" w:color="auto"/>
            </w:tcBorders>
            <w:vAlign w:val="center"/>
          </w:tcPr>
          <w:p w14:paraId="7BB5F4AB" w14:textId="77777777" w:rsidR="000069C3" w:rsidRPr="00A608D0" w:rsidRDefault="000069C3" w:rsidP="006D2C36">
            <w:pPr>
              <w:jc w:val="center"/>
              <w:rPr>
                <w:rFonts w:ascii="Times New Roman" w:hAnsi="Times New Roman"/>
                <w:sz w:val="18"/>
                <w:szCs w:val="18"/>
              </w:rPr>
            </w:pPr>
          </w:p>
        </w:tc>
        <w:tc>
          <w:tcPr>
            <w:tcW w:w="990" w:type="dxa"/>
            <w:vAlign w:val="center"/>
          </w:tcPr>
          <w:p w14:paraId="0E782F32" w14:textId="77777777" w:rsidR="000069C3" w:rsidRPr="00A608D0" w:rsidRDefault="000069C3" w:rsidP="006D2C36">
            <w:pPr>
              <w:jc w:val="center"/>
              <w:rPr>
                <w:rFonts w:ascii="Times New Roman" w:hAnsi="Times New Roman"/>
                <w:sz w:val="18"/>
                <w:szCs w:val="18"/>
              </w:rPr>
            </w:pPr>
          </w:p>
        </w:tc>
        <w:tc>
          <w:tcPr>
            <w:tcW w:w="730" w:type="dxa"/>
            <w:gridSpan w:val="2"/>
            <w:vAlign w:val="center"/>
          </w:tcPr>
          <w:p w14:paraId="33B75A5F" w14:textId="77777777" w:rsidR="000069C3" w:rsidRPr="00A608D0" w:rsidRDefault="000069C3" w:rsidP="006D2C36">
            <w:pPr>
              <w:jc w:val="center"/>
              <w:rPr>
                <w:rFonts w:ascii="Times New Roman" w:hAnsi="Times New Roman"/>
                <w:sz w:val="18"/>
                <w:szCs w:val="18"/>
              </w:rPr>
            </w:pPr>
          </w:p>
        </w:tc>
        <w:tc>
          <w:tcPr>
            <w:tcW w:w="630" w:type="dxa"/>
            <w:gridSpan w:val="2"/>
            <w:tcBorders>
              <w:top w:val="single" w:sz="12" w:space="0" w:color="auto"/>
              <w:left w:val="nil"/>
            </w:tcBorders>
          </w:tcPr>
          <w:p w14:paraId="1C12B3BF" w14:textId="77777777" w:rsidR="000069C3" w:rsidRPr="00A608D0" w:rsidRDefault="000069C3" w:rsidP="006D2C36">
            <w:pPr>
              <w:jc w:val="center"/>
              <w:rPr>
                <w:rFonts w:ascii="Times New Roman" w:hAnsi="Times New Roman"/>
                <w:sz w:val="18"/>
                <w:szCs w:val="18"/>
              </w:rPr>
            </w:pPr>
          </w:p>
        </w:tc>
        <w:tc>
          <w:tcPr>
            <w:tcW w:w="990" w:type="dxa"/>
            <w:gridSpan w:val="2"/>
            <w:tcBorders>
              <w:top w:val="single" w:sz="12" w:space="0" w:color="auto"/>
            </w:tcBorders>
          </w:tcPr>
          <w:p w14:paraId="148679EF" w14:textId="77777777" w:rsidR="000069C3" w:rsidRPr="00A608D0" w:rsidRDefault="000069C3" w:rsidP="006D2C36">
            <w:pPr>
              <w:jc w:val="center"/>
              <w:rPr>
                <w:rFonts w:ascii="Times New Roman" w:hAnsi="Times New Roman"/>
                <w:sz w:val="18"/>
                <w:szCs w:val="18"/>
              </w:rPr>
            </w:pPr>
          </w:p>
        </w:tc>
        <w:tc>
          <w:tcPr>
            <w:tcW w:w="720" w:type="dxa"/>
            <w:gridSpan w:val="2"/>
            <w:tcBorders>
              <w:top w:val="single" w:sz="12" w:space="0" w:color="auto"/>
            </w:tcBorders>
          </w:tcPr>
          <w:p w14:paraId="06008D9C" w14:textId="77777777" w:rsidR="000069C3" w:rsidRPr="00A608D0" w:rsidRDefault="000069C3" w:rsidP="006D2C36">
            <w:pPr>
              <w:jc w:val="center"/>
              <w:rPr>
                <w:rFonts w:ascii="Times New Roman" w:hAnsi="Times New Roman"/>
                <w:sz w:val="18"/>
                <w:szCs w:val="18"/>
              </w:rPr>
            </w:pPr>
          </w:p>
        </w:tc>
      </w:tr>
      <w:tr w:rsidR="000069C3" w:rsidRPr="00A608D0" w14:paraId="5C6B8A30" w14:textId="77777777" w:rsidTr="006D2C36">
        <w:trPr>
          <w:gridAfter w:val="1"/>
          <w:wAfter w:w="18" w:type="dxa"/>
          <w:trHeight w:val="250"/>
          <w:jc w:val="center"/>
        </w:trPr>
        <w:tc>
          <w:tcPr>
            <w:tcW w:w="630" w:type="dxa"/>
            <w:shd w:val="clear" w:color="auto" w:fill="auto"/>
            <w:vAlign w:val="center"/>
          </w:tcPr>
          <w:p w14:paraId="23BEBBB4" w14:textId="77777777" w:rsidR="000069C3" w:rsidRPr="00A608D0" w:rsidRDefault="000069C3" w:rsidP="006D2C36">
            <w:pPr>
              <w:jc w:val="center"/>
              <w:rPr>
                <w:rFonts w:ascii="Times New Roman" w:hAnsi="Times New Roman"/>
                <w:sz w:val="18"/>
                <w:szCs w:val="18"/>
              </w:rPr>
            </w:pPr>
          </w:p>
        </w:tc>
        <w:tc>
          <w:tcPr>
            <w:tcW w:w="810" w:type="dxa"/>
            <w:shd w:val="clear" w:color="auto" w:fill="FFFFFF" w:themeFill="background1"/>
            <w:noWrap/>
            <w:vAlign w:val="center"/>
          </w:tcPr>
          <w:p w14:paraId="6733A90D" w14:textId="77777777" w:rsidR="000069C3" w:rsidRPr="00A608D0" w:rsidRDefault="000069C3" w:rsidP="006D2C36">
            <w:pPr>
              <w:jc w:val="center"/>
              <w:rPr>
                <w:rFonts w:ascii="Times New Roman" w:hAnsi="Times New Roman"/>
                <w:sz w:val="18"/>
                <w:szCs w:val="18"/>
              </w:rPr>
            </w:pPr>
          </w:p>
        </w:tc>
        <w:tc>
          <w:tcPr>
            <w:tcW w:w="720" w:type="dxa"/>
            <w:vAlign w:val="center"/>
          </w:tcPr>
          <w:p w14:paraId="43E94E8F" w14:textId="77777777" w:rsidR="000069C3" w:rsidRPr="00A608D0" w:rsidRDefault="000069C3" w:rsidP="006D2C36">
            <w:pPr>
              <w:jc w:val="center"/>
              <w:rPr>
                <w:rFonts w:ascii="Times New Roman" w:hAnsi="Times New Roman"/>
                <w:sz w:val="18"/>
                <w:szCs w:val="18"/>
              </w:rPr>
            </w:pPr>
          </w:p>
        </w:tc>
        <w:tc>
          <w:tcPr>
            <w:tcW w:w="630" w:type="dxa"/>
            <w:tcBorders>
              <w:top w:val="single" w:sz="12" w:space="0" w:color="auto"/>
            </w:tcBorders>
            <w:vAlign w:val="center"/>
          </w:tcPr>
          <w:p w14:paraId="6877A0EF" w14:textId="77777777" w:rsidR="000069C3" w:rsidRPr="00A608D0" w:rsidRDefault="000069C3" w:rsidP="006D2C36">
            <w:pPr>
              <w:jc w:val="center"/>
              <w:rPr>
                <w:rFonts w:ascii="Times New Roman" w:hAnsi="Times New Roman"/>
                <w:sz w:val="18"/>
                <w:szCs w:val="18"/>
              </w:rPr>
            </w:pPr>
          </w:p>
        </w:tc>
        <w:tc>
          <w:tcPr>
            <w:tcW w:w="900" w:type="dxa"/>
            <w:tcBorders>
              <w:top w:val="single" w:sz="12" w:space="0" w:color="auto"/>
            </w:tcBorders>
            <w:vAlign w:val="center"/>
          </w:tcPr>
          <w:p w14:paraId="5065DA9F" w14:textId="77777777" w:rsidR="000069C3" w:rsidRPr="00A608D0" w:rsidRDefault="000069C3" w:rsidP="006D2C36">
            <w:pPr>
              <w:jc w:val="center"/>
              <w:rPr>
                <w:rFonts w:ascii="Times New Roman" w:hAnsi="Times New Roman"/>
                <w:sz w:val="18"/>
                <w:szCs w:val="18"/>
              </w:rPr>
            </w:pPr>
          </w:p>
        </w:tc>
        <w:tc>
          <w:tcPr>
            <w:tcW w:w="720" w:type="dxa"/>
            <w:tcBorders>
              <w:top w:val="single" w:sz="12" w:space="0" w:color="auto"/>
              <w:right w:val="single" w:sz="12" w:space="0" w:color="auto"/>
            </w:tcBorders>
            <w:vAlign w:val="center"/>
          </w:tcPr>
          <w:p w14:paraId="6E80F1E1"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3CC490F"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2F1BBC43"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Union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56121AD3" w14:textId="77777777" w:rsidR="000069C3" w:rsidRPr="00A608D0" w:rsidRDefault="000069C3" w:rsidP="006D2C36">
            <w:pPr>
              <w:jc w:val="center"/>
              <w:rPr>
                <w:rFonts w:ascii="Times New Roman" w:hAnsi="Times New Roman"/>
                <w:sz w:val="18"/>
                <w:szCs w:val="18"/>
              </w:rPr>
            </w:pPr>
          </w:p>
        </w:tc>
        <w:tc>
          <w:tcPr>
            <w:tcW w:w="630" w:type="dxa"/>
            <w:tcBorders>
              <w:left w:val="single" w:sz="12" w:space="0" w:color="auto"/>
            </w:tcBorders>
            <w:vAlign w:val="center"/>
          </w:tcPr>
          <w:p w14:paraId="0F9BEB3E" w14:textId="77777777" w:rsidR="000069C3" w:rsidRPr="00A608D0" w:rsidRDefault="000069C3" w:rsidP="006D2C36">
            <w:pPr>
              <w:jc w:val="center"/>
              <w:rPr>
                <w:rFonts w:ascii="Times New Roman" w:hAnsi="Times New Roman"/>
                <w:sz w:val="18"/>
                <w:szCs w:val="18"/>
              </w:rPr>
            </w:pPr>
          </w:p>
        </w:tc>
        <w:tc>
          <w:tcPr>
            <w:tcW w:w="990" w:type="dxa"/>
            <w:vAlign w:val="center"/>
          </w:tcPr>
          <w:p w14:paraId="6B9C7426" w14:textId="77777777" w:rsidR="000069C3" w:rsidRPr="00A608D0" w:rsidRDefault="000069C3" w:rsidP="006D2C36">
            <w:pPr>
              <w:jc w:val="center"/>
              <w:rPr>
                <w:rFonts w:ascii="Times New Roman" w:hAnsi="Times New Roman"/>
                <w:sz w:val="18"/>
                <w:szCs w:val="18"/>
              </w:rPr>
            </w:pPr>
          </w:p>
        </w:tc>
        <w:tc>
          <w:tcPr>
            <w:tcW w:w="730" w:type="dxa"/>
            <w:gridSpan w:val="2"/>
            <w:vAlign w:val="center"/>
          </w:tcPr>
          <w:p w14:paraId="6C20D2B5" w14:textId="77777777" w:rsidR="000069C3" w:rsidRPr="00A608D0" w:rsidRDefault="000069C3" w:rsidP="006D2C36">
            <w:pPr>
              <w:jc w:val="center"/>
              <w:rPr>
                <w:rFonts w:ascii="Times New Roman" w:hAnsi="Times New Roman"/>
                <w:sz w:val="18"/>
                <w:szCs w:val="18"/>
              </w:rPr>
            </w:pPr>
          </w:p>
        </w:tc>
        <w:tc>
          <w:tcPr>
            <w:tcW w:w="630" w:type="dxa"/>
            <w:gridSpan w:val="2"/>
            <w:tcBorders>
              <w:left w:val="nil"/>
            </w:tcBorders>
          </w:tcPr>
          <w:p w14:paraId="4240622A" w14:textId="77777777" w:rsidR="000069C3" w:rsidRPr="00A608D0" w:rsidRDefault="000069C3" w:rsidP="006D2C36">
            <w:pPr>
              <w:jc w:val="center"/>
              <w:rPr>
                <w:rFonts w:ascii="Times New Roman" w:hAnsi="Times New Roman"/>
                <w:sz w:val="18"/>
                <w:szCs w:val="18"/>
              </w:rPr>
            </w:pPr>
          </w:p>
        </w:tc>
        <w:tc>
          <w:tcPr>
            <w:tcW w:w="990" w:type="dxa"/>
            <w:gridSpan w:val="2"/>
          </w:tcPr>
          <w:p w14:paraId="3B02BB34" w14:textId="77777777" w:rsidR="000069C3" w:rsidRPr="00A608D0" w:rsidRDefault="000069C3" w:rsidP="006D2C36">
            <w:pPr>
              <w:jc w:val="center"/>
              <w:rPr>
                <w:rFonts w:ascii="Times New Roman" w:hAnsi="Times New Roman"/>
                <w:sz w:val="18"/>
                <w:szCs w:val="18"/>
              </w:rPr>
            </w:pPr>
          </w:p>
        </w:tc>
        <w:tc>
          <w:tcPr>
            <w:tcW w:w="720" w:type="dxa"/>
            <w:gridSpan w:val="2"/>
          </w:tcPr>
          <w:p w14:paraId="72D47A7A" w14:textId="77777777" w:rsidR="000069C3" w:rsidRPr="00A608D0" w:rsidRDefault="000069C3" w:rsidP="006D2C36">
            <w:pPr>
              <w:jc w:val="center"/>
              <w:rPr>
                <w:rFonts w:ascii="Times New Roman" w:hAnsi="Times New Roman"/>
                <w:sz w:val="18"/>
                <w:szCs w:val="18"/>
              </w:rPr>
            </w:pPr>
          </w:p>
        </w:tc>
      </w:tr>
      <w:tr w:rsidR="000069C3" w:rsidRPr="00A608D0" w14:paraId="40C53428" w14:textId="77777777" w:rsidTr="006D2C36">
        <w:trPr>
          <w:gridAfter w:val="1"/>
          <w:wAfter w:w="18" w:type="dxa"/>
          <w:trHeight w:val="250"/>
          <w:jc w:val="center"/>
        </w:trPr>
        <w:tc>
          <w:tcPr>
            <w:tcW w:w="630" w:type="dxa"/>
            <w:shd w:val="clear" w:color="auto" w:fill="auto"/>
            <w:vAlign w:val="center"/>
          </w:tcPr>
          <w:p w14:paraId="24A1349F" w14:textId="77777777" w:rsidR="000069C3" w:rsidRPr="00A608D0" w:rsidRDefault="000069C3" w:rsidP="006D2C36">
            <w:pPr>
              <w:jc w:val="center"/>
              <w:rPr>
                <w:rFonts w:ascii="Times New Roman" w:hAnsi="Times New Roman"/>
                <w:sz w:val="18"/>
                <w:szCs w:val="18"/>
              </w:rPr>
            </w:pPr>
          </w:p>
        </w:tc>
        <w:tc>
          <w:tcPr>
            <w:tcW w:w="810" w:type="dxa"/>
            <w:shd w:val="clear" w:color="auto" w:fill="FFFFFF" w:themeFill="background1"/>
            <w:noWrap/>
            <w:vAlign w:val="center"/>
          </w:tcPr>
          <w:p w14:paraId="576C81CA" w14:textId="77777777" w:rsidR="000069C3" w:rsidRPr="00A608D0" w:rsidRDefault="000069C3" w:rsidP="006D2C36">
            <w:pPr>
              <w:jc w:val="center"/>
              <w:rPr>
                <w:rFonts w:ascii="Times New Roman" w:hAnsi="Times New Roman"/>
                <w:sz w:val="18"/>
                <w:szCs w:val="18"/>
              </w:rPr>
            </w:pPr>
          </w:p>
        </w:tc>
        <w:tc>
          <w:tcPr>
            <w:tcW w:w="720" w:type="dxa"/>
            <w:vAlign w:val="center"/>
          </w:tcPr>
          <w:p w14:paraId="78BC0DE7" w14:textId="77777777" w:rsidR="000069C3" w:rsidRPr="00A608D0" w:rsidRDefault="000069C3" w:rsidP="006D2C36">
            <w:pPr>
              <w:jc w:val="center"/>
              <w:rPr>
                <w:rFonts w:ascii="Times New Roman" w:hAnsi="Times New Roman"/>
                <w:sz w:val="18"/>
                <w:szCs w:val="18"/>
              </w:rPr>
            </w:pPr>
          </w:p>
        </w:tc>
        <w:tc>
          <w:tcPr>
            <w:tcW w:w="630" w:type="dxa"/>
            <w:vAlign w:val="center"/>
          </w:tcPr>
          <w:p w14:paraId="616E49DB" w14:textId="77777777" w:rsidR="000069C3" w:rsidRPr="00A608D0" w:rsidRDefault="000069C3" w:rsidP="006D2C36">
            <w:pPr>
              <w:jc w:val="center"/>
              <w:rPr>
                <w:rFonts w:ascii="Times New Roman" w:hAnsi="Times New Roman"/>
                <w:sz w:val="18"/>
                <w:szCs w:val="18"/>
              </w:rPr>
            </w:pPr>
          </w:p>
        </w:tc>
        <w:tc>
          <w:tcPr>
            <w:tcW w:w="900" w:type="dxa"/>
            <w:vAlign w:val="center"/>
          </w:tcPr>
          <w:p w14:paraId="5F1448F9" w14:textId="77777777" w:rsidR="000069C3" w:rsidRPr="00A608D0" w:rsidRDefault="000069C3" w:rsidP="006D2C36">
            <w:pPr>
              <w:jc w:val="center"/>
              <w:rPr>
                <w:rFonts w:ascii="Times New Roman" w:hAnsi="Times New Roman"/>
                <w:sz w:val="18"/>
                <w:szCs w:val="18"/>
              </w:rPr>
            </w:pPr>
          </w:p>
        </w:tc>
        <w:tc>
          <w:tcPr>
            <w:tcW w:w="720" w:type="dxa"/>
            <w:tcBorders>
              <w:right w:val="single" w:sz="12" w:space="0" w:color="auto"/>
            </w:tcBorders>
            <w:vAlign w:val="center"/>
          </w:tcPr>
          <w:p w14:paraId="2840604F" w14:textId="77777777" w:rsidR="000069C3" w:rsidRPr="00A608D0" w:rsidRDefault="000069C3" w:rsidP="006D2C36">
            <w:pPr>
              <w:jc w:val="center"/>
              <w:rPr>
                <w:rFonts w:ascii="Times New Roman" w:hAnsi="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48BB8719" w14:textId="77777777" w:rsidR="000069C3" w:rsidRPr="00A608D0" w:rsidRDefault="000069C3" w:rsidP="006D2C36">
            <w:pPr>
              <w:jc w:val="center"/>
              <w:rPr>
                <w:rFonts w:ascii="Times New Roman" w:hAnsi="Times New Roman"/>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5D3AA019" w14:textId="77777777" w:rsidR="000069C3" w:rsidRPr="00A608D0" w:rsidRDefault="000069C3" w:rsidP="006D2C36">
            <w:pPr>
              <w:jc w:val="center"/>
              <w:rPr>
                <w:rFonts w:ascii="Times New Roman" w:hAnsi="Times New Roman"/>
                <w:sz w:val="18"/>
                <w:szCs w:val="18"/>
              </w:rPr>
            </w:pPr>
            <w:r w:rsidRPr="00A608D0">
              <w:rPr>
                <w:rFonts w:ascii="Times New Roman" w:hAnsi="Times New Roman"/>
                <w:sz w:val="18"/>
                <w:szCs w:val="18"/>
              </w:rPr>
              <w:t>Wayne</w:t>
            </w:r>
          </w:p>
        </w:tc>
        <w:tc>
          <w:tcPr>
            <w:tcW w:w="711" w:type="dxa"/>
            <w:tcBorders>
              <w:top w:val="single" w:sz="4" w:space="0" w:color="auto"/>
              <w:left w:val="single" w:sz="4" w:space="0" w:color="auto"/>
              <w:bottom w:val="single" w:sz="12" w:space="0" w:color="auto"/>
              <w:right w:val="single" w:sz="12" w:space="0" w:color="auto"/>
            </w:tcBorders>
            <w:shd w:val="clear" w:color="auto" w:fill="FFFF99"/>
            <w:vAlign w:val="center"/>
          </w:tcPr>
          <w:p w14:paraId="2D1CCD01" w14:textId="77777777" w:rsidR="000069C3" w:rsidRPr="00A608D0" w:rsidRDefault="000069C3" w:rsidP="006D2C36">
            <w:pPr>
              <w:jc w:val="center"/>
              <w:rPr>
                <w:rFonts w:ascii="Times New Roman" w:hAnsi="Times New Roman"/>
                <w:sz w:val="18"/>
                <w:szCs w:val="18"/>
              </w:rPr>
            </w:pPr>
          </w:p>
        </w:tc>
        <w:tc>
          <w:tcPr>
            <w:tcW w:w="630" w:type="dxa"/>
            <w:tcBorders>
              <w:left w:val="single" w:sz="12" w:space="0" w:color="auto"/>
            </w:tcBorders>
            <w:vAlign w:val="center"/>
          </w:tcPr>
          <w:p w14:paraId="44F164BF" w14:textId="77777777" w:rsidR="000069C3" w:rsidRPr="00A608D0" w:rsidRDefault="000069C3" w:rsidP="006D2C36">
            <w:pPr>
              <w:jc w:val="center"/>
              <w:rPr>
                <w:rFonts w:ascii="Times New Roman" w:hAnsi="Times New Roman"/>
                <w:sz w:val="18"/>
                <w:szCs w:val="18"/>
              </w:rPr>
            </w:pPr>
          </w:p>
        </w:tc>
        <w:tc>
          <w:tcPr>
            <w:tcW w:w="990" w:type="dxa"/>
            <w:vAlign w:val="center"/>
          </w:tcPr>
          <w:p w14:paraId="7BB2D4DD" w14:textId="77777777" w:rsidR="000069C3" w:rsidRPr="00A608D0" w:rsidRDefault="000069C3" w:rsidP="006D2C36">
            <w:pPr>
              <w:jc w:val="center"/>
              <w:rPr>
                <w:rFonts w:ascii="Times New Roman" w:hAnsi="Times New Roman"/>
                <w:sz w:val="18"/>
                <w:szCs w:val="18"/>
              </w:rPr>
            </w:pPr>
          </w:p>
        </w:tc>
        <w:tc>
          <w:tcPr>
            <w:tcW w:w="730" w:type="dxa"/>
            <w:gridSpan w:val="2"/>
            <w:vAlign w:val="center"/>
          </w:tcPr>
          <w:p w14:paraId="169D2E8E" w14:textId="77777777" w:rsidR="000069C3" w:rsidRPr="00A608D0" w:rsidRDefault="000069C3" w:rsidP="006D2C36">
            <w:pPr>
              <w:jc w:val="center"/>
              <w:rPr>
                <w:rFonts w:ascii="Times New Roman" w:hAnsi="Times New Roman"/>
                <w:sz w:val="18"/>
                <w:szCs w:val="18"/>
              </w:rPr>
            </w:pPr>
          </w:p>
        </w:tc>
        <w:tc>
          <w:tcPr>
            <w:tcW w:w="630" w:type="dxa"/>
            <w:gridSpan w:val="2"/>
            <w:tcBorders>
              <w:left w:val="nil"/>
            </w:tcBorders>
          </w:tcPr>
          <w:p w14:paraId="270FB243" w14:textId="77777777" w:rsidR="000069C3" w:rsidRPr="00A608D0" w:rsidRDefault="000069C3" w:rsidP="006D2C36">
            <w:pPr>
              <w:jc w:val="center"/>
              <w:rPr>
                <w:rFonts w:ascii="Times New Roman" w:hAnsi="Times New Roman"/>
                <w:sz w:val="18"/>
                <w:szCs w:val="18"/>
              </w:rPr>
            </w:pPr>
          </w:p>
        </w:tc>
        <w:tc>
          <w:tcPr>
            <w:tcW w:w="990" w:type="dxa"/>
            <w:gridSpan w:val="2"/>
          </w:tcPr>
          <w:p w14:paraId="2036826B" w14:textId="77777777" w:rsidR="000069C3" w:rsidRPr="00A608D0" w:rsidRDefault="000069C3" w:rsidP="006D2C36">
            <w:pPr>
              <w:jc w:val="center"/>
              <w:rPr>
                <w:rFonts w:ascii="Times New Roman" w:hAnsi="Times New Roman"/>
                <w:sz w:val="18"/>
                <w:szCs w:val="18"/>
              </w:rPr>
            </w:pPr>
          </w:p>
        </w:tc>
        <w:tc>
          <w:tcPr>
            <w:tcW w:w="720" w:type="dxa"/>
            <w:gridSpan w:val="2"/>
          </w:tcPr>
          <w:p w14:paraId="663600AF" w14:textId="77777777" w:rsidR="000069C3" w:rsidRPr="00A608D0" w:rsidRDefault="000069C3" w:rsidP="006D2C36">
            <w:pPr>
              <w:jc w:val="center"/>
              <w:rPr>
                <w:rFonts w:ascii="Times New Roman" w:hAnsi="Times New Roman"/>
                <w:sz w:val="18"/>
                <w:szCs w:val="18"/>
              </w:rPr>
            </w:pPr>
          </w:p>
        </w:tc>
      </w:tr>
    </w:tbl>
    <w:p w14:paraId="3221134C" w14:textId="77777777" w:rsidR="000069C3" w:rsidRPr="006857F7" w:rsidRDefault="000069C3" w:rsidP="003A1D8F">
      <w:pPr>
        <w:widowControl/>
        <w:rPr>
          <w:rFonts w:ascii="Garamond" w:hAnsi="Garamond"/>
          <w:szCs w:val="24"/>
          <w:u w:val="single"/>
        </w:rPr>
      </w:pPr>
    </w:p>
    <w:sectPr w:rsidR="000069C3" w:rsidRPr="006857F7" w:rsidSect="000069C3">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8688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61DF"/>
    <w:multiLevelType w:val="hybridMultilevel"/>
    <w:tmpl w:val="F576432A"/>
    <w:lvl w:ilvl="0" w:tplc="11A65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4B5"/>
    <w:multiLevelType w:val="hybridMultilevel"/>
    <w:tmpl w:val="D00E5948"/>
    <w:lvl w:ilvl="0" w:tplc="81B450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17958"/>
    <w:multiLevelType w:val="hybridMultilevel"/>
    <w:tmpl w:val="90B61AAC"/>
    <w:lvl w:ilvl="0" w:tplc="B74EC37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D3501"/>
    <w:multiLevelType w:val="multilevel"/>
    <w:tmpl w:val="2856B774"/>
    <w:lvl w:ilvl="0">
      <w:start w:val="4"/>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6B51DC"/>
    <w:multiLevelType w:val="hybridMultilevel"/>
    <w:tmpl w:val="D09EC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017D0"/>
    <w:multiLevelType w:val="hybridMultilevel"/>
    <w:tmpl w:val="164EFDD6"/>
    <w:lvl w:ilvl="0" w:tplc="C19C32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1647F8"/>
    <w:multiLevelType w:val="hybridMultilevel"/>
    <w:tmpl w:val="4EF47608"/>
    <w:lvl w:ilvl="0" w:tplc="ACA01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8468D"/>
    <w:multiLevelType w:val="hybridMultilevel"/>
    <w:tmpl w:val="0BBCA5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C62604"/>
    <w:multiLevelType w:val="hybridMultilevel"/>
    <w:tmpl w:val="4D4A7F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517151"/>
    <w:multiLevelType w:val="hybridMultilevel"/>
    <w:tmpl w:val="4F92FCFC"/>
    <w:lvl w:ilvl="0" w:tplc="CA44484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5234E"/>
    <w:multiLevelType w:val="hybridMultilevel"/>
    <w:tmpl w:val="A77A80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0A69A0"/>
    <w:multiLevelType w:val="hybridMultilevel"/>
    <w:tmpl w:val="54C68456"/>
    <w:lvl w:ilvl="0" w:tplc="27461762">
      <w:start w:val="1"/>
      <w:numFmt w:val="decimal"/>
      <w:lvlText w:val="2.4.%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1B5A40"/>
    <w:multiLevelType w:val="hybridMultilevel"/>
    <w:tmpl w:val="8804A6C4"/>
    <w:lvl w:ilvl="0" w:tplc="045A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A4C21"/>
    <w:multiLevelType w:val="hybridMultilevel"/>
    <w:tmpl w:val="74C0719A"/>
    <w:lvl w:ilvl="0" w:tplc="CE423D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905AC9"/>
    <w:multiLevelType w:val="multilevel"/>
    <w:tmpl w:val="1C3CA02A"/>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997C9E"/>
    <w:multiLevelType w:val="hybridMultilevel"/>
    <w:tmpl w:val="84F2E258"/>
    <w:lvl w:ilvl="0" w:tplc="10804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565B8"/>
    <w:multiLevelType w:val="multilevel"/>
    <w:tmpl w:val="97E49CE2"/>
    <w:lvl w:ilvl="0">
      <w:start w:val="11"/>
      <w:numFmt w:val="decimal"/>
      <w:lvlText w:val="%1."/>
      <w:lvlJc w:val="left"/>
      <w:pPr>
        <w:tabs>
          <w:tab w:val="num" w:pos="480"/>
        </w:tabs>
        <w:ind w:left="480" w:hanging="480"/>
      </w:pPr>
      <w:rPr>
        <w:rFonts w:hint="default"/>
        <w:b w:val="0"/>
      </w:rPr>
    </w:lvl>
    <w:lvl w:ilvl="1">
      <w:start w:val="4"/>
      <w:numFmt w:val="decimal"/>
      <w:lvlText w:val="%1.%2."/>
      <w:lvlJc w:val="left"/>
      <w:pPr>
        <w:tabs>
          <w:tab w:val="num" w:pos="840"/>
        </w:tabs>
        <w:ind w:left="840" w:hanging="48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8" w15:restartNumberingAfterBreak="0">
    <w:nsid w:val="3244164D"/>
    <w:multiLevelType w:val="hybridMultilevel"/>
    <w:tmpl w:val="CAD03AB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4F15BF"/>
    <w:multiLevelType w:val="hybridMultilevel"/>
    <w:tmpl w:val="B3429B0A"/>
    <w:lvl w:ilvl="0" w:tplc="463A98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56B80"/>
    <w:multiLevelType w:val="hybridMultilevel"/>
    <w:tmpl w:val="6DDE611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F460EB"/>
    <w:multiLevelType w:val="hybridMultilevel"/>
    <w:tmpl w:val="EA1E0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7A13FA"/>
    <w:multiLevelType w:val="hybridMultilevel"/>
    <w:tmpl w:val="1F3CB79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B4A5360"/>
    <w:multiLevelType w:val="multilevel"/>
    <w:tmpl w:val="A30EDDA4"/>
    <w:lvl w:ilvl="0">
      <w:start w:val="14"/>
      <w:numFmt w:val="decimal"/>
      <w:lvlText w:val="%1."/>
      <w:lvlJc w:val="left"/>
      <w:pPr>
        <w:tabs>
          <w:tab w:val="num" w:pos="600"/>
        </w:tabs>
        <w:ind w:left="600" w:hanging="600"/>
      </w:pPr>
      <w:rPr>
        <w:rFonts w:hint="default"/>
        <w:u w:val="none"/>
      </w:rPr>
    </w:lvl>
    <w:lvl w:ilvl="1">
      <w:start w:val="13"/>
      <w:numFmt w:val="decimal"/>
      <w:lvlText w:val="%1.%2."/>
      <w:lvlJc w:val="left"/>
      <w:pPr>
        <w:tabs>
          <w:tab w:val="num" w:pos="960"/>
        </w:tabs>
        <w:ind w:left="960" w:hanging="600"/>
      </w:pPr>
      <w:rPr>
        <w:rFonts w:hint="default"/>
        <w:b/>
        <w:u w:val="none"/>
      </w:rPr>
    </w:lvl>
    <w:lvl w:ilvl="2">
      <w:start w:val="1"/>
      <w:numFmt w:val="upperLetter"/>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4" w15:restartNumberingAfterBreak="0">
    <w:nsid w:val="3DAC1EF0"/>
    <w:multiLevelType w:val="hybridMultilevel"/>
    <w:tmpl w:val="07164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BA3639"/>
    <w:multiLevelType w:val="hybridMultilevel"/>
    <w:tmpl w:val="B364B5FA"/>
    <w:lvl w:ilvl="0" w:tplc="D444F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3EF0"/>
    <w:multiLevelType w:val="hybridMultilevel"/>
    <w:tmpl w:val="A4C832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343BC"/>
    <w:multiLevelType w:val="hybridMultilevel"/>
    <w:tmpl w:val="A00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D3282"/>
    <w:multiLevelType w:val="hybridMultilevel"/>
    <w:tmpl w:val="0C86D682"/>
    <w:lvl w:ilvl="0" w:tplc="0409000F">
      <w:start w:val="6"/>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9" w15:restartNumberingAfterBreak="0">
    <w:nsid w:val="488F6504"/>
    <w:multiLevelType w:val="multilevel"/>
    <w:tmpl w:val="460828A6"/>
    <w:lvl w:ilvl="0">
      <w:start w:val="11"/>
      <w:numFmt w:val="decimal"/>
      <w:lvlText w:val="%1."/>
      <w:lvlJc w:val="left"/>
      <w:pPr>
        <w:tabs>
          <w:tab w:val="num" w:pos="600"/>
        </w:tabs>
        <w:ind w:left="600" w:hanging="600"/>
      </w:pPr>
      <w:rPr>
        <w:rFonts w:hint="default"/>
        <w:b w:val="0"/>
        <w:u w:val="none"/>
      </w:rPr>
    </w:lvl>
    <w:lvl w:ilvl="1">
      <w:start w:val="13"/>
      <w:numFmt w:val="decimal"/>
      <w:lvlText w:val="%1.%2."/>
      <w:lvlJc w:val="left"/>
      <w:pPr>
        <w:tabs>
          <w:tab w:val="num" w:pos="960"/>
        </w:tabs>
        <w:ind w:left="960" w:hanging="600"/>
      </w:pPr>
      <w:rPr>
        <w:rFonts w:hint="default"/>
        <w:b/>
        <w:u w:val="none"/>
      </w:rPr>
    </w:lvl>
    <w:lvl w:ilvl="2">
      <w:start w:val="1"/>
      <w:numFmt w:val="decimal"/>
      <w:lvlText w:val="%1.%2.%3."/>
      <w:lvlJc w:val="left"/>
      <w:pPr>
        <w:tabs>
          <w:tab w:val="num" w:pos="1440"/>
        </w:tabs>
        <w:ind w:left="1440" w:hanging="720"/>
      </w:pPr>
      <w:rPr>
        <w:rFonts w:hint="default"/>
        <w:b/>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30" w15:restartNumberingAfterBreak="0">
    <w:nsid w:val="4A6E2BEC"/>
    <w:multiLevelType w:val="hybridMultilevel"/>
    <w:tmpl w:val="3412F9C8"/>
    <w:lvl w:ilvl="0" w:tplc="47D055E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3B33D7"/>
    <w:multiLevelType w:val="hybridMultilevel"/>
    <w:tmpl w:val="868892C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1440A"/>
    <w:multiLevelType w:val="hybridMultilevel"/>
    <w:tmpl w:val="A93CE2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AB147E"/>
    <w:multiLevelType w:val="hybridMultilevel"/>
    <w:tmpl w:val="CB74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0C32F9"/>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B3CAA"/>
    <w:multiLevelType w:val="hybridMultilevel"/>
    <w:tmpl w:val="FFC8592E"/>
    <w:lvl w:ilvl="0" w:tplc="B56CA47C">
      <w:start w:val="3"/>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70344"/>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4433845"/>
    <w:multiLevelType w:val="multilevel"/>
    <w:tmpl w:val="3796FC9C"/>
    <w:lvl w:ilvl="0">
      <w:start w:val="11"/>
      <w:numFmt w:val="decimal"/>
      <w:lvlText w:val="%1."/>
      <w:lvlJc w:val="left"/>
      <w:pPr>
        <w:tabs>
          <w:tab w:val="num" w:pos="600"/>
        </w:tabs>
        <w:ind w:left="600" w:hanging="600"/>
      </w:pPr>
      <w:rPr>
        <w:rFonts w:hint="default"/>
      </w:rPr>
    </w:lvl>
    <w:lvl w:ilvl="1">
      <w:start w:val="15"/>
      <w:numFmt w:val="decimal"/>
      <w:lvlText w:val="%1.%2."/>
      <w:lvlJc w:val="left"/>
      <w:pPr>
        <w:tabs>
          <w:tab w:val="num" w:pos="960"/>
        </w:tabs>
        <w:ind w:left="960" w:hanging="60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4CF3473"/>
    <w:multiLevelType w:val="multilevel"/>
    <w:tmpl w:val="E0688A1E"/>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4F255BE"/>
    <w:multiLevelType w:val="hybridMultilevel"/>
    <w:tmpl w:val="674A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DA0D2F"/>
    <w:multiLevelType w:val="multilevel"/>
    <w:tmpl w:val="F4D05480"/>
    <w:lvl w:ilvl="0">
      <w:start w:val="11"/>
      <w:numFmt w:val="decimal"/>
      <w:lvlText w:val="%1."/>
      <w:lvlJc w:val="left"/>
      <w:pPr>
        <w:tabs>
          <w:tab w:val="num" w:pos="360"/>
        </w:tabs>
        <w:ind w:left="360" w:hanging="360"/>
      </w:pPr>
      <w:rPr>
        <w:rFonts w:hint="default"/>
        <w:b/>
      </w:rPr>
    </w:lvl>
    <w:lvl w:ilvl="1">
      <w:start w:val="1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2" w15:restartNumberingAfterBreak="0">
    <w:nsid w:val="6DF34656"/>
    <w:multiLevelType w:val="hybridMultilevel"/>
    <w:tmpl w:val="F386F3B8"/>
    <w:lvl w:ilvl="0" w:tplc="74F8AB90">
      <w:start w:val="3"/>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51366"/>
    <w:multiLevelType w:val="multilevel"/>
    <w:tmpl w:val="D5965A24"/>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E06647"/>
    <w:multiLevelType w:val="hybridMultilevel"/>
    <w:tmpl w:val="FFFCFEBC"/>
    <w:lvl w:ilvl="0" w:tplc="09EE62C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50B77"/>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03357A"/>
    <w:multiLevelType w:val="hybridMultilevel"/>
    <w:tmpl w:val="975AE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5355666"/>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63C3023"/>
    <w:multiLevelType w:val="multilevel"/>
    <w:tmpl w:val="C538857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32486C"/>
    <w:multiLevelType w:val="multilevel"/>
    <w:tmpl w:val="4FFA7DE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7D0D247D"/>
    <w:multiLevelType w:val="hybridMultilevel"/>
    <w:tmpl w:val="0CA0DB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F9B4247"/>
    <w:multiLevelType w:val="hybridMultilevel"/>
    <w:tmpl w:val="D4D6BE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3590821">
    <w:abstractNumId w:val="37"/>
  </w:num>
  <w:num w:numId="2" w16cid:durableId="1344161888">
    <w:abstractNumId w:val="50"/>
  </w:num>
  <w:num w:numId="3" w16cid:durableId="138040012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945994">
    <w:abstractNumId w:val="23"/>
  </w:num>
  <w:num w:numId="5" w16cid:durableId="771315932">
    <w:abstractNumId w:val="29"/>
  </w:num>
  <w:num w:numId="6" w16cid:durableId="1387291871">
    <w:abstractNumId w:val="38"/>
  </w:num>
  <w:num w:numId="7" w16cid:durableId="1827280361">
    <w:abstractNumId w:val="17"/>
  </w:num>
  <w:num w:numId="8" w16cid:durableId="1172718008">
    <w:abstractNumId w:val="41"/>
  </w:num>
  <w:num w:numId="9" w16cid:durableId="1990667799">
    <w:abstractNumId w:val="6"/>
  </w:num>
  <w:num w:numId="10" w16cid:durableId="841824154">
    <w:abstractNumId w:val="20"/>
  </w:num>
  <w:num w:numId="11" w16cid:durableId="804353869">
    <w:abstractNumId w:val="10"/>
  </w:num>
  <w:num w:numId="12" w16cid:durableId="1801535540">
    <w:abstractNumId w:val="35"/>
  </w:num>
  <w:num w:numId="13" w16cid:durableId="1814252034">
    <w:abstractNumId w:val="42"/>
  </w:num>
  <w:num w:numId="14" w16cid:durableId="2057390217">
    <w:abstractNumId w:val="19"/>
  </w:num>
  <w:num w:numId="15" w16cid:durableId="1670867324">
    <w:abstractNumId w:val="34"/>
  </w:num>
  <w:num w:numId="16" w16cid:durableId="1637300912">
    <w:abstractNumId w:val="30"/>
  </w:num>
  <w:num w:numId="17" w16cid:durableId="1265379092">
    <w:abstractNumId w:val="2"/>
  </w:num>
  <w:num w:numId="18" w16cid:durableId="986789161">
    <w:abstractNumId w:val="45"/>
  </w:num>
  <w:num w:numId="19" w16cid:durableId="1859350134">
    <w:abstractNumId w:val="24"/>
  </w:num>
  <w:num w:numId="20" w16cid:durableId="603728369">
    <w:abstractNumId w:val="1"/>
  </w:num>
  <w:num w:numId="21" w16cid:durableId="2059625228">
    <w:abstractNumId w:val="3"/>
  </w:num>
  <w:num w:numId="22" w16cid:durableId="1639260241">
    <w:abstractNumId w:val="0"/>
  </w:num>
  <w:num w:numId="23" w16cid:durableId="779449486">
    <w:abstractNumId w:val="44"/>
  </w:num>
  <w:num w:numId="24" w16cid:durableId="1966157056">
    <w:abstractNumId w:val="7"/>
  </w:num>
  <w:num w:numId="25" w16cid:durableId="427584035">
    <w:abstractNumId w:val="14"/>
  </w:num>
  <w:num w:numId="26" w16cid:durableId="1965848974">
    <w:abstractNumId w:val="16"/>
  </w:num>
  <w:num w:numId="27" w16cid:durableId="1374188386">
    <w:abstractNumId w:val="31"/>
  </w:num>
  <w:num w:numId="28" w16cid:durableId="176506404">
    <w:abstractNumId w:val="27"/>
  </w:num>
  <w:num w:numId="29" w16cid:durableId="313602643">
    <w:abstractNumId w:val="25"/>
  </w:num>
  <w:num w:numId="30" w16cid:durableId="646396362">
    <w:abstractNumId w:val="11"/>
  </w:num>
  <w:num w:numId="31" w16cid:durableId="1840728726">
    <w:abstractNumId w:val="5"/>
  </w:num>
  <w:num w:numId="32" w16cid:durableId="2018384019">
    <w:abstractNumId w:val="40"/>
  </w:num>
  <w:num w:numId="33" w16cid:durableId="564344063">
    <w:abstractNumId w:val="33"/>
  </w:num>
  <w:num w:numId="34" w16cid:durableId="1600720819">
    <w:abstractNumId w:val="51"/>
  </w:num>
  <w:num w:numId="35" w16cid:durableId="518735731">
    <w:abstractNumId w:val="46"/>
  </w:num>
  <w:num w:numId="36" w16cid:durableId="388580842">
    <w:abstractNumId w:val="8"/>
  </w:num>
  <w:num w:numId="37" w16cid:durableId="343554898">
    <w:abstractNumId w:val="18"/>
  </w:num>
  <w:num w:numId="38" w16cid:durableId="2137601082">
    <w:abstractNumId w:val="12"/>
  </w:num>
  <w:num w:numId="39" w16cid:durableId="1401709172">
    <w:abstractNumId w:val="52"/>
  </w:num>
  <w:num w:numId="40" w16cid:durableId="341666326">
    <w:abstractNumId w:val="32"/>
  </w:num>
  <w:num w:numId="41" w16cid:durableId="1982298631">
    <w:abstractNumId w:val="26"/>
  </w:num>
  <w:num w:numId="42" w16cid:durableId="1549485795">
    <w:abstractNumId w:val="22"/>
    <w:lvlOverride w:ilvl="0">
      <w:startOverride w:val="1"/>
    </w:lvlOverride>
    <w:lvlOverride w:ilvl="1"/>
    <w:lvlOverride w:ilvl="2"/>
    <w:lvlOverride w:ilvl="3"/>
    <w:lvlOverride w:ilvl="4"/>
    <w:lvlOverride w:ilvl="5"/>
    <w:lvlOverride w:ilvl="6"/>
    <w:lvlOverride w:ilvl="7"/>
    <w:lvlOverride w:ilvl="8"/>
  </w:num>
  <w:num w:numId="43" w16cid:durableId="209272631">
    <w:abstractNumId w:val="36"/>
  </w:num>
  <w:num w:numId="44" w16cid:durableId="1229222044">
    <w:abstractNumId w:val="21"/>
  </w:num>
  <w:num w:numId="45" w16cid:durableId="1453941523">
    <w:abstractNumId w:val="47"/>
  </w:num>
  <w:num w:numId="46" w16cid:durableId="1185680119">
    <w:abstractNumId w:val="4"/>
  </w:num>
  <w:num w:numId="47" w16cid:durableId="643630101">
    <w:abstractNumId w:val="49"/>
  </w:num>
  <w:num w:numId="48" w16cid:durableId="941449949">
    <w:abstractNumId w:val="43"/>
  </w:num>
  <w:num w:numId="49" w16cid:durableId="214662169">
    <w:abstractNumId w:val="39"/>
  </w:num>
  <w:num w:numId="50" w16cid:durableId="222910874">
    <w:abstractNumId w:val="9"/>
  </w:num>
  <w:num w:numId="51" w16cid:durableId="1927568490">
    <w:abstractNumId w:val="15"/>
  </w:num>
  <w:num w:numId="52" w16cid:durableId="1926497023">
    <w:abstractNumId w:val="13"/>
  </w:num>
  <w:num w:numId="53" w16cid:durableId="61853421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05B3D"/>
    <w:rsid w:val="000069C3"/>
    <w:rsid w:val="00021932"/>
    <w:rsid w:val="00034414"/>
    <w:rsid w:val="00036DBD"/>
    <w:rsid w:val="00052594"/>
    <w:rsid w:val="000721FB"/>
    <w:rsid w:val="00080A17"/>
    <w:rsid w:val="000863C7"/>
    <w:rsid w:val="000B49FC"/>
    <w:rsid w:val="000C0A0E"/>
    <w:rsid w:val="000C2128"/>
    <w:rsid w:val="00100931"/>
    <w:rsid w:val="00105020"/>
    <w:rsid w:val="00124D54"/>
    <w:rsid w:val="0017726F"/>
    <w:rsid w:val="00180A21"/>
    <w:rsid w:val="001A7047"/>
    <w:rsid w:val="001B14A1"/>
    <w:rsid w:val="002012DE"/>
    <w:rsid w:val="002031B8"/>
    <w:rsid w:val="002559CF"/>
    <w:rsid w:val="00293DFF"/>
    <w:rsid w:val="002A5955"/>
    <w:rsid w:val="002C34FA"/>
    <w:rsid w:val="002F2EFE"/>
    <w:rsid w:val="002F7B8A"/>
    <w:rsid w:val="00311A84"/>
    <w:rsid w:val="003129D8"/>
    <w:rsid w:val="003279EF"/>
    <w:rsid w:val="003811F5"/>
    <w:rsid w:val="003A1D8F"/>
    <w:rsid w:val="003A4B4E"/>
    <w:rsid w:val="003B1EB1"/>
    <w:rsid w:val="003F21AF"/>
    <w:rsid w:val="003F31D7"/>
    <w:rsid w:val="00417AB7"/>
    <w:rsid w:val="004243BB"/>
    <w:rsid w:val="004249CA"/>
    <w:rsid w:val="0043706A"/>
    <w:rsid w:val="004546C8"/>
    <w:rsid w:val="0046717D"/>
    <w:rsid w:val="004708FF"/>
    <w:rsid w:val="00477832"/>
    <w:rsid w:val="004A0DE5"/>
    <w:rsid w:val="004E14CA"/>
    <w:rsid w:val="004E5A5A"/>
    <w:rsid w:val="004F787E"/>
    <w:rsid w:val="00512745"/>
    <w:rsid w:val="00512DBC"/>
    <w:rsid w:val="00523B7E"/>
    <w:rsid w:val="00533711"/>
    <w:rsid w:val="00536C5F"/>
    <w:rsid w:val="00544C11"/>
    <w:rsid w:val="0057021C"/>
    <w:rsid w:val="005705C1"/>
    <w:rsid w:val="00587E43"/>
    <w:rsid w:val="005A0657"/>
    <w:rsid w:val="005A6F57"/>
    <w:rsid w:val="005C5FA0"/>
    <w:rsid w:val="005E597B"/>
    <w:rsid w:val="005F68AD"/>
    <w:rsid w:val="0063091F"/>
    <w:rsid w:val="00634AE8"/>
    <w:rsid w:val="0066520D"/>
    <w:rsid w:val="006834E7"/>
    <w:rsid w:val="006857F7"/>
    <w:rsid w:val="00692B57"/>
    <w:rsid w:val="00694BC4"/>
    <w:rsid w:val="00695CE7"/>
    <w:rsid w:val="00697F69"/>
    <w:rsid w:val="006B60E4"/>
    <w:rsid w:val="006B7A8D"/>
    <w:rsid w:val="006D701C"/>
    <w:rsid w:val="00720386"/>
    <w:rsid w:val="00736CE9"/>
    <w:rsid w:val="007732C1"/>
    <w:rsid w:val="00773C8F"/>
    <w:rsid w:val="007C0C7B"/>
    <w:rsid w:val="007E1275"/>
    <w:rsid w:val="007F54A1"/>
    <w:rsid w:val="00820420"/>
    <w:rsid w:val="0089063D"/>
    <w:rsid w:val="0089115C"/>
    <w:rsid w:val="00892664"/>
    <w:rsid w:val="008B3F32"/>
    <w:rsid w:val="008C48FE"/>
    <w:rsid w:val="008D27B5"/>
    <w:rsid w:val="008D393C"/>
    <w:rsid w:val="008D39EB"/>
    <w:rsid w:val="008D4B4D"/>
    <w:rsid w:val="008F67A0"/>
    <w:rsid w:val="00963019"/>
    <w:rsid w:val="00976C1F"/>
    <w:rsid w:val="009A730D"/>
    <w:rsid w:val="009B2DF5"/>
    <w:rsid w:val="009F0F67"/>
    <w:rsid w:val="00A12669"/>
    <w:rsid w:val="00A12F26"/>
    <w:rsid w:val="00A14F48"/>
    <w:rsid w:val="00A178EC"/>
    <w:rsid w:val="00A61EE1"/>
    <w:rsid w:val="00A738C1"/>
    <w:rsid w:val="00A97C75"/>
    <w:rsid w:val="00AA1561"/>
    <w:rsid w:val="00AB78BE"/>
    <w:rsid w:val="00AD7866"/>
    <w:rsid w:val="00AF5B7E"/>
    <w:rsid w:val="00B17098"/>
    <w:rsid w:val="00B2013B"/>
    <w:rsid w:val="00B247BF"/>
    <w:rsid w:val="00B5792A"/>
    <w:rsid w:val="00B60EDB"/>
    <w:rsid w:val="00B905ED"/>
    <w:rsid w:val="00B923AE"/>
    <w:rsid w:val="00BA0A0E"/>
    <w:rsid w:val="00BC4344"/>
    <w:rsid w:val="00BC5E75"/>
    <w:rsid w:val="00C126C3"/>
    <w:rsid w:val="00C1737B"/>
    <w:rsid w:val="00C24211"/>
    <w:rsid w:val="00C24EFD"/>
    <w:rsid w:val="00C3186E"/>
    <w:rsid w:val="00C50C7A"/>
    <w:rsid w:val="00C75D06"/>
    <w:rsid w:val="00C8313D"/>
    <w:rsid w:val="00C96199"/>
    <w:rsid w:val="00CB0CF0"/>
    <w:rsid w:val="00CC7EAF"/>
    <w:rsid w:val="00CD0AE5"/>
    <w:rsid w:val="00CF0AE9"/>
    <w:rsid w:val="00D03DA2"/>
    <w:rsid w:val="00D26BD8"/>
    <w:rsid w:val="00D376FA"/>
    <w:rsid w:val="00D714B4"/>
    <w:rsid w:val="00D80612"/>
    <w:rsid w:val="00D83EBD"/>
    <w:rsid w:val="00D9708E"/>
    <w:rsid w:val="00DB78A4"/>
    <w:rsid w:val="00DD3E09"/>
    <w:rsid w:val="00E14622"/>
    <w:rsid w:val="00E211BD"/>
    <w:rsid w:val="00E45C65"/>
    <w:rsid w:val="00E52B72"/>
    <w:rsid w:val="00E62398"/>
    <w:rsid w:val="00E92768"/>
    <w:rsid w:val="00E9461F"/>
    <w:rsid w:val="00EA2B04"/>
    <w:rsid w:val="00ED2FED"/>
    <w:rsid w:val="00F55889"/>
    <w:rsid w:val="00F662DC"/>
    <w:rsid w:val="00F856C8"/>
    <w:rsid w:val="00FA175B"/>
    <w:rsid w:val="00FB003D"/>
    <w:rsid w:val="00FD2E21"/>
    <w:rsid w:val="02FE7B77"/>
    <w:rsid w:val="04E76223"/>
    <w:rsid w:val="063F37B4"/>
    <w:rsid w:val="081F02E5"/>
    <w:rsid w:val="102A14CA"/>
    <w:rsid w:val="17F91965"/>
    <w:rsid w:val="1994E9C6"/>
    <w:rsid w:val="245273EC"/>
    <w:rsid w:val="278A14AE"/>
    <w:rsid w:val="2EA002DA"/>
    <w:rsid w:val="3ADFC6C0"/>
    <w:rsid w:val="3F9A0F86"/>
    <w:rsid w:val="50A3F643"/>
    <w:rsid w:val="52367858"/>
    <w:rsid w:val="5AF18531"/>
    <w:rsid w:val="63B5AD85"/>
    <w:rsid w:val="63D89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13412"/>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34"/>
    <w:qFormat/>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ourier" w:hAnsi="Courier"/>
      <w:snapToGrid w:val="0"/>
    </w:rPr>
  </w:style>
  <w:style w:type="character" w:styleId="CommentReference">
    <w:name w:val="annotation reference"/>
    <w:basedOn w:val="DefaultParagraphFont"/>
    <w:semiHidden/>
    <w:unhideWhenUsed/>
    <w:rPr>
      <w:sz w:val="16"/>
      <w:szCs w:val="16"/>
    </w:rPr>
  </w:style>
  <w:style w:type="paragraph" w:customStyle="1" w:styleId="Default">
    <w:name w:val="Default"/>
    <w:rsid w:val="000069C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933E39A86B64A8E7CA9F9ECA94E58" ma:contentTypeVersion="13" ma:contentTypeDescription="Create a new document." ma:contentTypeScope="" ma:versionID="2e938beedc4f4785fc12cdbd7a2b4e5e">
  <xsd:schema xmlns:xsd="http://www.w3.org/2001/XMLSchema" xmlns:xs="http://www.w3.org/2001/XMLSchema" xmlns:p="http://schemas.microsoft.com/office/2006/metadata/properties" xmlns:ns2="4e8036e9-94c0-497d-a31f-335b63b3a702" xmlns:ns3="ddb5066c-6899-482b-9ea0-5145f9da9989" xmlns:ns4="1f9828db-dd1f-404b-838f-eca1ee24ce7e" targetNamespace="http://schemas.microsoft.com/office/2006/metadata/properties" ma:root="true" ma:fieldsID="9e123c0c2ff292b6e443897bc61e9e94" ns2:_="" ns3:_="" ns4:_="">
    <xsd:import namespace="4e8036e9-94c0-497d-a31f-335b63b3a702"/>
    <xsd:import namespace="ddb5066c-6899-482b-9ea0-5145f9da9989"/>
    <xsd:import namespace="1f9828db-dd1f-404b-838f-eca1ee24ce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036e9-94c0-497d-a31f-335b63b3a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5025c-2795-4ea2-ad25-73e359604e20}" ma:internalName="TaxCatchAll" ma:showField="CatchAllData" ma:web="1f9828db-dd1f-404b-838f-eca1ee24ce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9828db-dd1f-404b-838f-eca1ee24c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4e8036e9-94c0-497d-a31f-335b63b3a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4A3B9-8018-47CB-A6E1-0777888C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036e9-94c0-497d-a31f-335b63b3a702"/>
    <ds:schemaRef ds:uri="ddb5066c-6899-482b-9ea0-5145f9da9989"/>
    <ds:schemaRef ds:uri="1f9828db-dd1f-404b-838f-eca1ee24c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B7CF9-F1D5-44CB-9BDA-E4F6146BCDD7}">
  <ds:schemaRefs>
    <ds:schemaRef ds:uri="http://schemas.microsoft.com/sharepoint/v3/contenttype/forms"/>
  </ds:schemaRefs>
</ds:datastoreItem>
</file>

<file path=customXml/itemProps3.xml><?xml version="1.0" encoding="utf-8"?>
<ds:datastoreItem xmlns:ds="http://schemas.openxmlformats.org/officeDocument/2006/customXml" ds:itemID="{6008D258-7C6F-479B-8067-1592E816583C}">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ddb5066c-6899-482b-9ea0-5145f9da9989"/>
    <ds:schemaRef ds:uri="http://purl.org/dc/dcmitype/"/>
    <ds:schemaRef ds:uri="http://purl.org/dc/terms/"/>
    <ds:schemaRef ds:uri="4e8036e9-94c0-497d-a31f-335b63b3a702"/>
    <ds:schemaRef ds:uri="http://schemas.microsoft.com/office/infopath/2007/PartnerControls"/>
    <ds:schemaRef ds:uri="1f9828db-dd1f-404b-838f-eca1ee24ce7e"/>
    <ds:schemaRef ds:uri="http://www.w3.org/XML/1998/namespace"/>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Richardson, Erin</cp:lastModifiedBy>
  <cp:revision>2</cp:revision>
  <cp:lastPrinted>2012-05-18T18:52:00Z</cp:lastPrinted>
  <dcterms:created xsi:type="dcterms:W3CDTF">2024-06-24T13:53:00Z</dcterms:created>
  <dcterms:modified xsi:type="dcterms:W3CDTF">2024-06-24T13:53:00Z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0x01010063F933E39A86B64A8E7CA9F9ECA94E58</vt:lpwstr>
  </property>
</Properties>
</file>